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6755CBEE" w:rsidP="1C0A2B52" w:rsidRDefault="6755CBEE" w14:paraId="12D1352F" w14:textId="5CBD2712">
      <w:pPr>
        <w:pStyle w:val="FootnoteText"/>
        <w:jc w:val="center"/>
      </w:pPr>
      <w:r>
        <w:rPr>
          <w:noProof/>
        </w:rPr>
        <w:drawing>
          <wp:inline distT="0" distB="0" distL="0" distR="0" wp14:anchorId="1574A335" wp14:editId="20247047">
            <wp:extent cx="1990725" cy="742950"/>
            <wp:effectExtent l="0" t="0" r="0" b="0"/>
            <wp:docPr id="575387625" name="Picture 5753876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0725" cy="742950"/>
                    </a:xfrm>
                    <a:prstGeom prst="rect">
                      <a:avLst/>
                    </a:prstGeom>
                  </pic:spPr>
                </pic:pic>
              </a:graphicData>
            </a:graphic>
          </wp:inline>
        </w:drawing>
      </w:r>
      <w:r>
        <w:br/>
      </w:r>
    </w:p>
    <w:p w:rsidR="1C0A2B52" w:rsidP="1C0A2B52" w:rsidRDefault="1C0A2B52" w14:paraId="0BD5EBC5" w14:textId="727A9771">
      <w:pPr>
        <w:pStyle w:val="FootnoteText"/>
        <w:jc w:val="center"/>
      </w:pPr>
    </w:p>
    <w:p w:rsidRPr="00CC6F67" w:rsidR="001E2FD7" w:rsidP="1C0A2B52" w:rsidRDefault="03DC79C7" w14:paraId="5354861A" w14:textId="607A8426">
      <w:pPr>
        <w:pStyle w:val="FootnoteText"/>
        <w:jc w:val="center"/>
        <w:rPr>
          <w:rFonts w:ascii="Times" w:hAnsi="Times" w:cs="Times"/>
          <w:b/>
          <w:bCs/>
          <w:sz w:val="24"/>
        </w:rPr>
      </w:pPr>
      <w:r w:rsidRPr="70684282">
        <w:rPr>
          <w:rFonts w:ascii="Times" w:hAnsi="Times" w:cs="Times"/>
          <w:b/>
          <w:bCs/>
          <w:sz w:val="24"/>
        </w:rPr>
        <w:t xml:space="preserve">INFORMATION SHEET FOR </w:t>
      </w:r>
      <w:r w:rsidRPr="70684282" w:rsidR="5E1DBB49">
        <w:rPr>
          <w:rFonts w:ascii="Times" w:hAnsi="Times" w:cs="Times"/>
          <w:b/>
          <w:bCs/>
          <w:sz w:val="24"/>
        </w:rPr>
        <w:t>PARTICIPATION IN</w:t>
      </w:r>
      <w:r w:rsidRPr="70684282">
        <w:rPr>
          <w:rFonts w:ascii="Times" w:hAnsi="Times" w:cs="Times"/>
          <w:b/>
          <w:bCs/>
          <w:sz w:val="24"/>
        </w:rPr>
        <w:t xml:space="preserve"> RESEARCH</w:t>
      </w:r>
    </w:p>
    <w:p w:rsidRPr="00CC6F67" w:rsidR="001E2FD7" w:rsidP="1D69753D" w:rsidRDefault="001E2FD7" w14:paraId="6CA96604" w14:textId="77777777">
      <w:pPr>
        <w:pStyle w:val="BodyText"/>
        <w:jc w:val="center"/>
        <w:rPr>
          <w:rFonts w:ascii="Times" w:hAnsi="Times"/>
          <w:i/>
        </w:rPr>
      </w:pPr>
    </w:p>
    <w:p w:rsidRPr="001649D8" w:rsidR="001E2FD7" w:rsidP="4ECAE58B" w:rsidRDefault="1422D63E" w14:paraId="39BB9EBD" w14:textId="48E68265">
      <w:pPr>
        <w:pStyle w:val="BodyText"/>
        <w:numPr>
          <w:ilvl w:val="0"/>
          <w:numId w:val="2"/>
        </w:numPr>
        <w:rPr>
          <w:rFonts w:ascii="Times" w:hAnsi="Times"/>
          <w:i/>
          <w:highlight w:val="yellow"/>
        </w:rPr>
      </w:pPr>
      <w:r w:rsidRPr="4ECAE58B">
        <w:rPr>
          <w:rFonts w:ascii="Times" w:hAnsi="Times"/>
          <w:i/>
          <w:highlight w:val="yellow"/>
        </w:rPr>
        <w:t xml:space="preserve">This Information Sheet template may be used for EXEMPT research </w:t>
      </w:r>
      <w:proofErr w:type="gramStart"/>
      <w:r w:rsidRPr="4ECAE58B">
        <w:rPr>
          <w:rFonts w:ascii="Times" w:hAnsi="Times"/>
          <w:i/>
          <w:highlight w:val="yellow"/>
        </w:rPr>
        <w:t>only</w:t>
      </w:r>
      <w:proofErr w:type="gramEnd"/>
      <w:r w:rsidRPr="4ECAE58B">
        <w:rPr>
          <w:rFonts w:ascii="Times" w:hAnsi="Times"/>
          <w:i/>
          <w:highlight w:val="yellow"/>
        </w:rPr>
        <w:t xml:space="preserve"> </w:t>
      </w:r>
    </w:p>
    <w:p w:rsidRPr="001649D8" w:rsidR="001E2FD7" w:rsidP="70684282" w:rsidRDefault="152A2B15" w14:paraId="6DC59917" w14:textId="3A218313">
      <w:pPr>
        <w:pStyle w:val="BodyText"/>
        <w:numPr>
          <w:ilvl w:val="0"/>
          <w:numId w:val="2"/>
        </w:numPr>
        <w:rPr>
          <w:rFonts w:ascii="Times" w:hAnsi="Times"/>
          <w:i/>
          <w:highlight w:val="yellow"/>
        </w:rPr>
      </w:pPr>
      <w:r w:rsidRPr="4ECAE58B">
        <w:rPr>
          <w:rFonts w:ascii="Times" w:hAnsi="Times"/>
          <w:i/>
          <w:highlight w:val="yellow"/>
        </w:rPr>
        <w:t xml:space="preserve">Highlighted and </w:t>
      </w:r>
      <w:r w:rsidRPr="4ECAE58B" w:rsidR="03DC79C7">
        <w:rPr>
          <w:rFonts w:ascii="Times" w:hAnsi="Times"/>
          <w:i/>
          <w:highlight w:val="yellow"/>
        </w:rPr>
        <w:t xml:space="preserve">Italicized text </w:t>
      </w:r>
      <w:r w:rsidRPr="4ECAE58B" w:rsidR="7F5F78A1">
        <w:rPr>
          <w:rFonts w:ascii="Times" w:hAnsi="Times"/>
          <w:i/>
          <w:highlight w:val="yellow"/>
        </w:rPr>
        <w:t>provide instructions</w:t>
      </w:r>
      <w:r w:rsidRPr="4ECAE58B" w:rsidR="03DC79C7">
        <w:rPr>
          <w:rFonts w:ascii="Times" w:hAnsi="Times"/>
          <w:i/>
          <w:highlight w:val="yellow"/>
        </w:rPr>
        <w:t xml:space="preserve"> and </w:t>
      </w:r>
      <w:r w:rsidRPr="4ECAE58B" w:rsidR="4E0BA0A4">
        <w:rPr>
          <w:rFonts w:ascii="Times" w:hAnsi="Times"/>
          <w:i/>
          <w:highlight w:val="yellow"/>
        </w:rPr>
        <w:t xml:space="preserve">should be </w:t>
      </w:r>
      <w:proofErr w:type="gramStart"/>
      <w:r w:rsidRPr="4ECAE58B" w:rsidR="4E0BA0A4">
        <w:rPr>
          <w:rFonts w:ascii="Times" w:hAnsi="Times"/>
          <w:i/>
          <w:highlight w:val="yellow"/>
        </w:rPr>
        <w:t>deleted</w:t>
      </w:r>
      <w:proofErr w:type="gramEnd"/>
    </w:p>
    <w:p w:rsidR="2C1DB27E" w:rsidP="4ECAE58B" w:rsidRDefault="5B848ABA" w14:paraId="3A300E5C" w14:textId="6899D31E">
      <w:pPr>
        <w:pStyle w:val="BodyText"/>
        <w:numPr>
          <w:ilvl w:val="0"/>
          <w:numId w:val="2"/>
        </w:numPr>
        <w:rPr>
          <w:rFonts w:ascii="Times" w:hAnsi="Times"/>
          <w:i/>
          <w:highlight w:val="yellow"/>
        </w:rPr>
      </w:pPr>
      <w:r w:rsidRPr="4ECAE58B">
        <w:rPr>
          <w:rFonts w:ascii="Times" w:hAnsi="Times"/>
          <w:i/>
          <w:highlight w:val="yellow"/>
        </w:rPr>
        <w:t xml:space="preserve">If you are using this template </w:t>
      </w:r>
      <w:r w:rsidRPr="4ECAE58B" w:rsidR="42860AE3">
        <w:rPr>
          <w:rFonts w:ascii="Times" w:hAnsi="Times"/>
          <w:i/>
          <w:highlight w:val="yellow"/>
        </w:rPr>
        <w:t>to obtain parental permission for a minor</w:t>
      </w:r>
      <w:r w:rsidRPr="4ECAE58B">
        <w:rPr>
          <w:rFonts w:ascii="Times" w:hAnsi="Times"/>
          <w:i/>
          <w:highlight w:val="yellow"/>
        </w:rPr>
        <w:t xml:space="preserve">, please </w:t>
      </w:r>
      <w:r w:rsidRPr="4ECAE58B" w:rsidR="6312926C">
        <w:rPr>
          <w:rFonts w:ascii="Times" w:hAnsi="Times"/>
          <w:i/>
          <w:highlight w:val="yellow"/>
        </w:rPr>
        <w:t xml:space="preserve">revise to </w:t>
      </w:r>
      <w:r w:rsidRPr="4ECAE58B">
        <w:rPr>
          <w:rFonts w:ascii="Times" w:hAnsi="Times"/>
          <w:i/>
          <w:highlight w:val="yellow"/>
        </w:rPr>
        <w:t xml:space="preserve">state “your child” instead of </w:t>
      </w:r>
      <w:r w:rsidRPr="4ECAE58B" w:rsidR="29825A1D">
        <w:rPr>
          <w:rFonts w:ascii="Times" w:hAnsi="Times"/>
          <w:i/>
          <w:highlight w:val="yellow"/>
        </w:rPr>
        <w:t>“</w:t>
      </w:r>
      <w:r w:rsidRPr="4ECAE58B">
        <w:rPr>
          <w:rFonts w:ascii="Times" w:hAnsi="Times"/>
          <w:i/>
          <w:highlight w:val="yellow"/>
        </w:rPr>
        <w:t>you</w:t>
      </w:r>
      <w:r w:rsidRPr="4ECAE58B" w:rsidR="6771739E">
        <w:rPr>
          <w:rFonts w:ascii="Times" w:hAnsi="Times"/>
          <w:i/>
          <w:highlight w:val="yellow"/>
        </w:rPr>
        <w:t>”</w:t>
      </w:r>
      <w:r w:rsidRPr="4ECAE58B" w:rsidR="3690E49F">
        <w:rPr>
          <w:rFonts w:ascii="Times" w:hAnsi="Times"/>
          <w:i/>
          <w:highlight w:val="yellow"/>
        </w:rPr>
        <w:t xml:space="preserve"> throughout</w:t>
      </w:r>
      <w:r w:rsidRPr="4ECAE58B">
        <w:rPr>
          <w:rFonts w:ascii="Times" w:hAnsi="Times"/>
          <w:i/>
          <w:highlight w:val="yellow"/>
        </w:rPr>
        <w:t xml:space="preserve">. If both the parent and child are participating, please state “you and your </w:t>
      </w:r>
      <w:proofErr w:type="gramStart"/>
      <w:r w:rsidRPr="4ECAE58B">
        <w:rPr>
          <w:rFonts w:ascii="Times" w:hAnsi="Times"/>
          <w:i/>
          <w:highlight w:val="yellow"/>
        </w:rPr>
        <w:t>child</w:t>
      </w:r>
      <w:proofErr w:type="gramEnd"/>
      <w:r w:rsidRPr="4ECAE58B">
        <w:rPr>
          <w:rFonts w:ascii="Times" w:hAnsi="Times"/>
          <w:i/>
          <w:highlight w:val="yellow"/>
        </w:rPr>
        <w:t>”</w:t>
      </w:r>
      <w:r w:rsidRPr="4ECAE58B" w:rsidR="5F97E15D">
        <w:rPr>
          <w:rFonts w:ascii="Times" w:hAnsi="Times"/>
          <w:i/>
        </w:rPr>
        <w:t xml:space="preserve"> </w:t>
      </w:r>
    </w:p>
    <w:p w:rsidR="3792EB36" w:rsidP="789D69A7" w:rsidRDefault="3792EB36" w14:paraId="33D5B756" w14:textId="070DEF8D">
      <w:pPr>
        <w:pStyle w:val="BodyText"/>
        <w:numPr>
          <w:ilvl w:val="0"/>
          <w:numId w:val="2"/>
        </w:numPr>
        <w:rPr>
          <w:rFonts w:ascii="Times" w:hAnsi="Times"/>
          <w:i/>
          <w:highlight w:val="yellow"/>
        </w:rPr>
      </w:pPr>
      <w:r w:rsidRPr="789D69A7">
        <w:rPr>
          <w:rFonts w:ascii="Times" w:hAnsi="Times"/>
          <w:i/>
          <w:highlight w:val="yellow"/>
        </w:rPr>
        <w:t>Participants</w:t>
      </w:r>
      <w:r w:rsidRPr="789D69A7" w:rsidR="222CFDF6">
        <w:rPr>
          <w:rFonts w:ascii="Times" w:hAnsi="Times"/>
          <w:i/>
          <w:highlight w:val="yellow"/>
        </w:rPr>
        <w:t xml:space="preserve"> may or may not be required to sign this Information Sheet; those</w:t>
      </w:r>
      <w:r w:rsidRPr="789D69A7">
        <w:rPr>
          <w:rFonts w:ascii="Times" w:hAnsi="Times"/>
          <w:i/>
          <w:highlight w:val="yellow"/>
        </w:rPr>
        <w:t xml:space="preserve"> who are minors should provide verbal assent when appropriate, and may require signed assent </w:t>
      </w:r>
      <w:r w:rsidRPr="789D69A7" w:rsidR="411F7F3C">
        <w:rPr>
          <w:rFonts w:ascii="Times" w:hAnsi="Times"/>
          <w:i/>
          <w:highlight w:val="yellow"/>
        </w:rPr>
        <w:t xml:space="preserve">at the direction of the </w:t>
      </w:r>
      <w:proofErr w:type="gramStart"/>
      <w:r w:rsidRPr="789D69A7" w:rsidR="411F7F3C">
        <w:rPr>
          <w:rFonts w:ascii="Times" w:hAnsi="Times"/>
          <w:i/>
          <w:highlight w:val="yellow"/>
        </w:rPr>
        <w:t>IRB</w:t>
      </w:r>
      <w:proofErr w:type="gramEnd"/>
    </w:p>
    <w:p w:rsidR="4B157E05" w:rsidP="6A27F0FB" w:rsidRDefault="1831CD44" w14:paraId="015A6CD5" w14:textId="4514A2B6" w14:noSpellErr="1">
      <w:pPr>
        <w:pStyle w:val="BodyText"/>
        <w:numPr>
          <w:ilvl w:val="0"/>
          <w:numId w:val="2"/>
        </w:numPr>
        <w:rPr>
          <w:rFonts w:cs="Times New Roman"/>
          <w:i w:val="1"/>
          <w:iCs w:val="1"/>
          <w:highlight w:val="yellow"/>
        </w:rPr>
      </w:pPr>
      <w:r w:rsidRPr="6A27F0FB" w:rsidR="1831CD44">
        <w:rPr>
          <w:i w:val="1"/>
          <w:iCs w:val="1"/>
          <w:highlight w:val="yellow"/>
        </w:rPr>
        <w:t xml:space="preserve">If your study involves deception, </w:t>
      </w:r>
      <w:r w:rsidRPr="6A27F0FB" w:rsidR="318ED8AF">
        <w:rPr>
          <w:i w:val="1"/>
          <w:iCs w:val="1"/>
          <w:highlight w:val="yellow"/>
        </w:rPr>
        <w:t>include</w:t>
      </w:r>
      <w:r w:rsidRPr="6A27F0FB" w:rsidR="318ED8AF">
        <w:rPr>
          <w:rFonts w:cs="Times New Roman"/>
          <w:i w:val="1"/>
          <w:iCs w:val="1"/>
          <w:highlight w:val="yellow"/>
        </w:rPr>
        <w:t xml:space="preserve"> a statement that subjects will be unaware or misled </w:t>
      </w:r>
      <w:r w:rsidRPr="6A27F0FB" w:rsidR="318ED8AF">
        <w:rPr>
          <w:rFonts w:cs="Times New Roman"/>
          <w:i w:val="1"/>
          <w:iCs w:val="1"/>
          <w:highlight w:val="yellow"/>
        </w:rPr>
        <w:t>regarding</w:t>
      </w:r>
      <w:r w:rsidRPr="6A27F0FB" w:rsidR="318ED8AF">
        <w:rPr>
          <w:rFonts w:cs="Times New Roman"/>
          <w:i w:val="1"/>
          <w:iCs w:val="1"/>
          <w:highlight w:val="yellow"/>
        </w:rPr>
        <w:t xml:space="preserve"> the nature</w:t>
      </w:r>
      <w:r w:rsidRPr="6A27F0FB" w:rsidR="454CE1C7">
        <w:rPr>
          <w:rFonts w:cs="Times New Roman"/>
          <w:i w:val="1"/>
          <w:iCs w:val="1"/>
          <w:highlight w:val="yellow"/>
        </w:rPr>
        <w:t xml:space="preserve"> or purpose</w:t>
      </w:r>
      <w:r w:rsidRPr="6A27F0FB" w:rsidR="318ED8AF">
        <w:rPr>
          <w:rFonts w:cs="Times New Roman"/>
          <w:i w:val="1"/>
          <w:iCs w:val="1"/>
          <w:highlight w:val="yellow"/>
        </w:rPr>
        <w:t xml:space="preserve"> of the research</w:t>
      </w:r>
      <w:r w:rsidRPr="6A27F0FB" w:rsidR="070D5457">
        <w:rPr>
          <w:rFonts w:cs="Times New Roman"/>
          <w:i w:val="1"/>
          <w:iCs w:val="1"/>
          <w:highlight w:val="yellow"/>
        </w:rPr>
        <w:t xml:space="preserve">.  </w:t>
      </w:r>
      <w:r w:rsidRPr="6A27F0FB" w:rsidR="070D5457">
        <w:rPr>
          <w:rFonts w:cs="Times New Roman"/>
          <w:i w:val="1"/>
          <w:iCs w:val="1"/>
          <w:highlight w:val="yellow"/>
        </w:rPr>
        <w:t xml:space="preserve">Investigators should </w:t>
      </w:r>
      <w:r w:rsidRPr="6A27F0FB" w:rsidR="50495BD5">
        <w:rPr>
          <w:rFonts w:cs="Times New Roman"/>
          <w:i w:val="1"/>
          <w:iCs w:val="1"/>
          <w:highlight w:val="yellow"/>
        </w:rPr>
        <w:t xml:space="preserve">debrief </w:t>
      </w:r>
      <w:r w:rsidRPr="6A27F0FB" w:rsidR="12B56C33">
        <w:rPr>
          <w:rFonts w:cs="Times New Roman"/>
          <w:i w:val="1"/>
          <w:iCs w:val="1"/>
          <w:highlight w:val="yellow"/>
        </w:rPr>
        <w:t xml:space="preserve">participants </w:t>
      </w:r>
      <w:r w:rsidRPr="6A27F0FB" w:rsidR="50495BD5">
        <w:rPr>
          <w:rFonts w:cs="Times New Roman"/>
          <w:i w:val="1"/>
          <w:iCs w:val="1"/>
          <w:highlight w:val="yellow"/>
        </w:rPr>
        <w:t xml:space="preserve">after the </w:t>
      </w:r>
      <w:r w:rsidRPr="6A27F0FB" w:rsidR="50495BD5">
        <w:rPr>
          <w:rFonts w:cs="Times New Roman"/>
          <w:i w:val="1"/>
          <w:iCs w:val="1"/>
          <w:highlight w:val="yellow"/>
        </w:rPr>
        <w:t>study</w:t>
      </w:r>
    </w:p>
    <w:p w:rsidR="19F482E1" w:rsidP="6A27F0FB" w:rsidRDefault="19F482E1" w14:paraId="17CB8D0A" w14:textId="559FA6C2">
      <w:pPr>
        <w:pStyle w:val="BodyText"/>
        <w:numPr>
          <w:ilvl w:val="0"/>
          <w:numId w:val="2"/>
        </w:numPr>
        <w:rPr>
          <w:rFonts w:ascii="Times New Roman" w:hAnsi="Times New Roman" w:eastAsia="Times New Roman" w:cs="Times"/>
          <w:i w:val="1"/>
          <w:iCs w:val="1"/>
          <w:sz w:val="24"/>
          <w:szCs w:val="24"/>
          <w:highlight w:val="yellow"/>
        </w:rPr>
      </w:pPr>
      <w:r w:rsidRPr="6A27F0FB" w:rsidR="19F482E1">
        <w:rPr>
          <w:rFonts w:ascii="Times New Roman" w:hAnsi="Times New Roman" w:eastAsia="Times New Roman" w:cs="Times"/>
          <w:i w:val="1"/>
          <w:iCs w:val="1"/>
          <w:sz w:val="24"/>
          <w:szCs w:val="24"/>
          <w:highlight w:val="yellow"/>
        </w:rPr>
        <w:t>Note that r</w:t>
      </w:r>
      <w:r w:rsidRPr="6A27F0FB" w:rsidR="7372CA51">
        <w:rPr>
          <w:rFonts w:ascii="Times New Roman" w:hAnsi="Times New Roman" w:eastAsia="Times New Roman" w:cs="Times"/>
          <w:i w:val="1"/>
          <w:iCs w:val="1"/>
          <w:sz w:val="24"/>
          <w:szCs w:val="24"/>
          <w:highlight w:val="yellow"/>
        </w:rPr>
        <w:t xml:space="preserve">esearch funding may </w:t>
      </w:r>
      <w:r w:rsidRPr="6A27F0FB" w:rsidR="61B63413">
        <w:rPr>
          <w:rFonts w:ascii="Times New Roman" w:hAnsi="Times New Roman" w:eastAsia="Times New Roman" w:cs="Times"/>
          <w:i w:val="1"/>
          <w:iCs w:val="1"/>
          <w:sz w:val="24"/>
          <w:szCs w:val="24"/>
          <w:highlight w:val="yellow"/>
        </w:rPr>
        <w:t>necessitate</w:t>
      </w:r>
      <w:r w:rsidRPr="6A27F0FB" w:rsidR="7372CA51">
        <w:rPr>
          <w:rFonts w:ascii="Times New Roman" w:hAnsi="Times New Roman" w:eastAsia="Times New Roman" w:cs="Times"/>
          <w:i w:val="1"/>
          <w:iCs w:val="1"/>
          <w:sz w:val="24"/>
          <w:szCs w:val="24"/>
          <w:highlight w:val="yellow"/>
        </w:rPr>
        <w:t xml:space="preserve"> </w:t>
      </w:r>
      <w:r w:rsidRPr="6A27F0FB" w:rsidR="7372CA51">
        <w:rPr>
          <w:rFonts w:ascii="Times New Roman" w:hAnsi="Times New Roman" w:eastAsia="Times New Roman" w:cs="Times"/>
          <w:i w:val="1"/>
          <w:iCs w:val="1"/>
          <w:sz w:val="24"/>
          <w:szCs w:val="24"/>
          <w:highlight w:val="yellow"/>
        </w:rPr>
        <w:t>additional</w:t>
      </w:r>
      <w:r w:rsidRPr="6A27F0FB" w:rsidR="7372CA51">
        <w:rPr>
          <w:rFonts w:ascii="Times New Roman" w:hAnsi="Times New Roman" w:eastAsia="Times New Roman" w:cs="Times"/>
          <w:i w:val="1"/>
          <w:iCs w:val="1"/>
          <w:sz w:val="24"/>
          <w:szCs w:val="24"/>
          <w:highlight w:val="yellow"/>
        </w:rPr>
        <w:t xml:space="preserve"> language </w:t>
      </w:r>
      <w:r w:rsidRPr="6A27F0FB" w:rsidR="168E8674">
        <w:rPr>
          <w:rFonts w:ascii="Times New Roman" w:hAnsi="Times New Roman" w:eastAsia="Times New Roman" w:cs="Times"/>
          <w:i w:val="1"/>
          <w:iCs w:val="1"/>
          <w:sz w:val="24"/>
          <w:szCs w:val="24"/>
          <w:highlight w:val="yellow"/>
        </w:rPr>
        <w:t>to be included</w:t>
      </w:r>
    </w:p>
    <w:p w:rsidR="6A27F0FB" w:rsidP="6A27F0FB" w:rsidRDefault="6A27F0FB" w14:paraId="0AC74130" w14:textId="5216675F">
      <w:pPr>
        <w:shd w:val="clear" w:color="auto" w:fill="FFFFFF" w:themeFill="background1"/>
        <w:tabs>
          <w:tab w:val="left" w:leader="none" w:pos="2880"/>
        </w:tabs>
        <w:spacing w:after="200" w:line="276" w:lineRule="auto"/>
        <w:jc w:val="both"/>
        <w:rPr>
          <w:b w:val="1"/>
          <w:bCs w:val="1"/>
        </w:rPr>
      </w:pPr>
    </w:p>
    <w:p w:rsidRPr="006B2C0E" w:rsidR="001E2FD7" w:rsidP="70684282" w:rsidRDefault="03DC79C7" w14:paraId="508EFECA" w14:textId="01FFE824">
      <w:pPr>
        <w:shd w:val="clear" w:color="auto" w:fill="FFFFFF" w:themeFill="background1"/>
        <w:tabs>
          <w:tab w:val="left" w:pos="2880"/>
        </w:tabs>
        <w:spacing w:after="200" w:line="276" w:lineRule="auto"/>
        <w:jc w:val="both"/>
        <w:rPr>
          <w:b/>
          <w:bCs/>
          <w:highlight w:val="yellow"/>
        </w:rPr>
      </w:pPr>
      <w:r w:rsidRPr="1D69753D">
        <w:rPr>
          <w:b/>
          <w:bCs/>
        </w:rPr>
        <w:t>Title:</w:t>
      </w:r>
      <w:r w:rsidRPr="1D69753D" w:rsidR="2D3F754A">
        <w:rPr>
          <w:b/>
          <w:bCs/>
        </w:rPr>
        <w:t xml:space="preserve">                          </w:t>
      </w:r>
      <w:r w:rsidRPr="70684282">
        <w:rPr>
          <w:i/>
          <w:iCs/>
          <w:highlight w:val="yellow"/>
          <w:shd w:val="clear" w:color="auto" w:fill="FFFFFF" w:themeFill="background1"/>
        </w:rPr>
        <w:t>Must be the same as in IRB electronic system</w:t>
      </w:r>
    </w:p>
    <w:p w:rsidR="001E2FD7" w:rsidP="70684282" w:rsidRDefault="03DC79C7" w14:paraId="18D179E8" w14:textId="1B43CF3D">
      <w:pPr>
        <w:spacing w:after="0"/>
        <w:ind w:left="1440" w:hanging="1440"/>
        <w:rPr>
          <w:i/>
          <w:iCs/>
          <w:highlight w:val="yellow"/>
        </w:rPr>
      </w:pPr>
      <w:proofErr w:type="gramStart"/>
      <w:r w:rsidRPr="70684282">
        <w:rPr>
          <w:b/>
          <w:bCs/>
        </w:rPr>
        <w:t>IRB Study #</w:t>
      </w:r>
      <w:r w:rsidR="001E2FD7">
        <w:tab/>
      </w:r>
      <w:r w:rsidR="001E2FD7">
        <w:tab/>
      </w:r>
      <w:r w:rsidRPr="70684282">
        <w:rPr>
          <w:i/>
          <w:iCs/>
          <w:highlight w:val="yellow"/>
        </w:rPr>
        <w:t>Insert IRB number,</w:t>
      </w:r>
      <w:proofErr w:type="gramEnd"/>
      <w:r w:rsidRPr="70684282">
        <w:rPr>
          <w:i/>
          <w:iCs/>
          <w:highlight w:val="yellow"/>
        </w:rPr>
        <w:t xml:space="preserve"> must be the same as in IRB system.</w:t>
      </w:r>
    </w:p>
    <w:p w:rsidR="001E2FD7" w:rsidP="1D69753D" w:rsidRDefault="001E2FD7" w14:paraId="373E69B0" w14:textId="77777777">
      <w:pPr>
        <w:spacing w:after="0"/>
        <w:ind w:left="1440" w:hanging="1440"/>
        <w:rPr>
          <w:i/>
          <w:iCs/>
        </w:rPr>
      </w:pPr>
    </w:p>
    <w:p w:rsidRPr="001C3F34" w:rsidR="001E2FD7" w:rsidP="70684282" w:rsidRDefault="03DC79C7" w14:paraId="70694573" w14:textId="2A00C848">
      <w:pPr>
        <w:spacing w:after="0"/>
        <w:ind w:left="1440" w:hanging="1440"/>
        <w:rPr>
          <w:i/>
          <w:iCs/>
          <w:highlight w:val="yellow"/>
        </w:rPr>
      </w:pPr>
      <w:r w:rsidRPr="70684282">
        <w:rPr>
          <w:b/>
          <w:bCs/>
        </w:rPr>
        <w:t xml:space="preserve">Sponsor:    </w:t>
      </w:r>
      <w:r w:rsidR="001E2FD7">
        <w:tab/>
      </w:r>
      <w:r w:rsidR="001E2FD7">
        <w:tab/>
      </w:r>
      <w:r w:rsidRPr="70684282">
        <w:rPr>
          <w:i/>
          <w:iCs/>
          <w:highlight w:val="yellow"/>
        </w:rPr>
        <w:t>List name of sponsor if applicable, if not please remove.</w:t>
      </w:r>
      <w:r w:rsidRPr="70684282" w:rsidR="6867BF40">
        <w:rPr>
          <w:i/>
          <w:iCs/>
        </w:rPr>
        <w:t xml:space="preserve"> </w:t>
      </w:r>
    </w:p>
    <w:p w:rsidRPr="001C3F34" w:rsidR="001E2FD7" w:rsidP="1D69753D" w:rsidRDefault="001E2FD7" w14:paraId="119A35AE" w14:textId="77777777">
      <w:pPr>
        <w:spacing w:after="0"/>
        <w:ind w:left="1440" w:hanging="1440"/>
        <w:rPr>
          <w:b/>
          <w:bCs/>
          <w:i/>
          <w:iCs/>
        </w:rPr>
      </w:pPr>
    </w:p>
    <w:p w:rsidR="001E2FD7" w:rsidP="70684282" w:rsidRDefault="03DC79C7" w14:paraId="44781CF6" w14:textId="610C6B42">
      <w:pPr>
        <w:spacing w:after="0"/>
        <w:ind w:left="1440" w:hanging="1440"/>
        <w:rPr>
          <w:i/>
          <w:iCs/>
        </w:rPr>
      </w:pPr>
      <w:r w:rsidRPr="70684282">
        <w:rPr>
          <w:b/>
          <w:bCs/>
        </w:rPr>
        <w:t>Investigator(s):</w:t>
      </w:r>
      <w:r w:rsidR="001E2FD7">
        <w:tab/>
      </w:r>
      <w:r w:rsidRPr="70684282">
        <w:rPr>
          <w:i/>
          <w:iCs/>
          <w:highlight w:val="yellow"/>
        </w:rPr>
        <w:t>Full name and credentials (ex. John J. Smith, PhD).</w:t>
      </w:r>
      <w:r w:rsidRPr="70684282" w:rsidR="4D98F623">
        <w:rPr>
          <w:i/>
          <w:iCs/>
          <w:highlight w:val="yellow"/>
        </w:rPr>
        <w:t xml:space="preserve"> Include Drexel email </w:t>
      </w:r>
      <w:r w:rsidR="001E2FD7">
        <w:tab/>
      </w:r>
      <w:r w:rsidRPr="70684282" w:rsidR="4D98F623">
        <w:rPr>
          <w:i/>
          <w:iCs/>
          <w:highlight w:val="yellow"/>
        </w:rPr>
        <w:t xml:space="preserve">address and phone number.  </w:t>
      </w:r>
      <w:r w:rsidRPr="70684282">
        <w:rPr>
          <w:i/>
          <w:iCs/>
          <w:highlight w:val="yellow"/>
        </w:rPr>
        <w:t xml:space="preserve">If this is a student project, please list both </w:t>
      </w:r>
      <w:r w:rsidR="001E2FD7">
        <w:tab/>
      </w:r>
      <w:r w:rsidRPr="70684282">
        <w:rPr>
          <w:i/>
          <w:iCs/>
          <w:highlight w:val="yellow"/>
        </w:rPr>
        <w:t>student and faculty advisor</w:t>
      </w:r>
      <w:r w:rsidRPr="70684282" w:rsidR="17D5822B">
        <w:rPr>
          <w:i/>
          <w:iCs/>
          <w:highlight w:val="yellow"/>
        </w:rPr>
        <w:t xml:space="preserve"> along with </w:t>
      </w:r>
      <w:r w:rsidRPr="70684282" w:rsidR="50580301">
        <w:rPr>
          <w:i/>
          <w:iCs/>
          <w:highlight w:val="yellow"/>
        </w:rPr>
        <w:t>an email</w:t>
      </w:r>
      <w:r w:rsidRPr="70684282" w:rsidR="17D5822B">
        <w:rPr>
          <w:i/>
          <w:iCs/>
          <w:highlight w:val="yellow"/>
        </w:rPr>
        <w:t xml:space="preserve"> for both.</w:t>
      </w:r>
    </w:p>
    <w:p w:rsidR="001E2FD7" w:rsidP="1D69753D" w:rsidRDefault="001E2FD7" w14:paraId="718AA8F3" w14:textId="77777777">
      <w:pPr>
        <w:spacing w:after="0"/>
        <w:ind w:left="1440" w:hanging="1440"/>
        <w:rPr>
          <w:i/>
          <w:iCs/>
        </w:rPr>
      </w:pPr>
      <w:r w:rsidRPr="1D69753D">
        <w:rPr>
          <w:i/>
          <w:iCs/>
        </w:rPr>
        <w:t xml:space="preserve"> </w:t>
      </w:r>
    </w:p>
    <w:p w:rsidR="001E2FD7" w:rsidP="1D69753D" w:rsidRDefault="001E2FD7" w14:paraId="6F806571" w14:textId="58D8D71E">
      <w:pPr>
        <w:rPr>
          <w:rFonts w:eastAsia="Times New Roman"/>
          <w:szCs w:val="24"/>
        </w:rPr>
      </w:pPr>
      <w:r>
        <w:t xml:space="preserve">You are being asked to participate in a research study. Taking part in this research is voluntary. Whether you take part is up to you, you may withdraw your participation at any time, and it will not be held against you. </w:t>
      </w:r>
      <w:r w:rsidRPr="1D69753D" w:rsidR="75AD87D9">
        <w:rPr>
          <w:rFonts w:eastAsia="Times New Roman"/>
          <w:color w:val="333333"/>
          <w:szCs w:val="24"/>
        </w:rPr>
        <w:t>Deciding not to be in the research study, now or later, will not impact your relationship with Drexel University.</w:t>
      </w:r>
    </w:p>
    <w:p w:rsidR="001E2FD7" w:rsidP="70684282" w:rsidRDefault="03DC79C7" w14:paraId="2BC080EF" w14:textId="77777777">
      <w:pPr>
        <w:rPr>
          <w:rStyle w:val="Instructions"/>
          <w:i/>
          <w:iCs/>
          <w:highlight w:val="yellow"/>
          <w:shd w:val="clear" w:color="auto" w:fill="FFFFFF" w:themeFill="background1"/>
        </w:rPr>
      </w:pPr>
      <w:r w:rsidRPr="001D0037">
        <w:t xml:space="preserve">The purpose of this research is to </w:t>
      </w:r>
      <w:r w:rsidRPr="001D0037">
        <w:rPr>
          <w:rStyle w:val="Instructions"/>
        </w:rPr>
        <w:t xml:space="preserve">_____. </w:t>
      </w:r>
      <w:r w:rsidRPr="70684282">
        <w:rPr>
          <w:rStyle w:val="Instructions"/>
          <w:i/>
          <w:iCs/>
          <w:highlight w:val="yellow"/>
          <w:shd w:val="clear" w:color="auto" w:fill="FFFFFF" w:themeFill="background1"/>
        </w:rPr>
        <w:t>Explain in no more than a few sentences the main purposes of the research.</w:t>
      </w:r>
    </w:p>
    <w:p w:rsidR="001E2FD7" w:rsidP="70684282" w:rsidRDefault="03DC79C7" w14:paraId="2CEB567C" w14:textId="0DE8CC78">
      <w:pPr>
        <w:shd w:val="clear" w:color="auto" w:fill="FFFFFF" w:themeFill="background1"/>
        <w:rPr>
          <w:i/>
          <w:iCs/>
          <w:shd w:val="clear" w:color="auto" w:fill="FFFFFF" w:themeFill="background1"/>
        </w:rPr>
      </w:pPr>
      <w:r w:rsidRPr="1D69753D">
        <w:t>If you decide to take part in this research study, you will be asked to</w:t>
      </w:r>
      <w:r w:rsidRPr="1D69753D">
        <w:rPr>
          <w:rStyle w:val="Instructions"/>
        </w:rPr>
        <w:t xml:space="preserve">_____. </w:t>
      </w:r>
      <w:r w:rsidRPr="70684282">
        <w:rPr>
          <w:i/>
          <w:iCs/>
          <w:highlight w:val="yellow"/>
          <w:shd w:val="clear" w:color="auto" w:fill="FFFFFF" w:themeFill="background1"/>
        </w:rPr>
        <w:t>Briefly describe what the subject is being asked to do.</w:t>
      </w:r>
      <w:r w:rsidRPr="70684282" w:rsidR="219D6A6C">
        <w:rPr>
          <w:rFonts w:ascii="Segoe UI" w:hAnsi="Segoe UI" w:eastAsia="Segoe UI" w:cs="Segoe UI"/>
          <w:sz w:val="18"/>
          <w:szCs w:val="18"/>
          <w:highlight w:val="yellow"/>
        </w:rPr>
        <w:t xml:space="preserve"> </w:t>
      </w:r>
      <w:r w:rsidRPr="70684282" w:rsidR="219D6A6C">
        <w:rPr>
          <w:rFonts w:eastAsia="Times New Roman"/>
          <w:i/>
          <w:iCs/>
          <w:szCs w:val="24"/>
          <w:highlight w:val="yellow"/>
        </w:rPr>
        <w:t>If this is a survey or interview study, include</w:t>
      </w:r>
      <w:r w:rsidRPr="70684282" w:rsidR="219D6A6C">
        <w:rPr>
          <w:rFonts w:eastAsia="Times New Roman"/>
          <w:i/>
          <w:iCs/>
          <w:szCs w:val="24"/>
        </w:rPr>
        <w:t>:</w:t>
      </w:r>
      <w:r w:rsidRPr="70684282" w:rsidR="219D6A6C">
        <w:rPr>
          <w:rFonts w:eastAsia="Times New Roman"/>
          <w:szCs w:val="24"/>
        </w:rPr>
        <w:t xml:space="preserve"> You can choose</w:t>
      </w:r>
      <w:r w:rsidRPr="70684282" w:rsidR="30FB88AD">
        <w:rPr>
          <w:rFonts w:eastAsia="Times New Roman"/>
          <w:szCs w:val="24"/>
        </w:rPr>
        <w:t xml:space="preserve"> to not</w:t>
      </w:r>
      <w:r w:rsidRPr="70684282" w:rsidR="219D6A6C">
        <w:rPr>
          <w:rFonts w:eastAsia="Times New Roman"/>
          <w:szCs w:val="24"/>
        </w:rPr>
        <w:t xml:space="preserve"> answer any question you do not wish to answer</w:t>
      </w:r>
      <w:r w:rsidRPr="70684282" w:rsidR="219D6A6C">
        <w:rPr>
          <w:rFonts w:ascii="Segoe UI" w:hAnsi="Segoe UI" w:eastAsia="Segoe UI" w:cs="Segoe UI"/>
          <w:sz w:val="18"/>
          <w:szCs w:val="18"/>
        </w:rPr>
        <w:t xml:space="preserve">. </w:t>
      </w:r>
      <w:r w:rsidRPr="1D69753D" w:rsidR="219D6A6C">
        <w:rPr>
          <w:rFonts w:eastAsia="Times New Roman"/>
          <w:szCs w:val="24"/>
        </w:rPr>
        <w:t xml:space="preserve"> </w:t>
      </w:r>
      <w:r w:rsidRPr="70684282" w:rsidR="0DBB3453">
        <w:rPr>
          <w:i/>
          <w:iCs/>
          <w:shd w:val="clear" w:color="auto" w:fill="FFFFFF" w:themeFill="background1"/>
        </w:rPr>
        <w:t xml:space="preserve"> </w:t>
      </w:r>
    </w:p>
    <w:p w:rsidR="09108981" w:rsidP="70684282" w:rsidRDefault="7901FC4D" w14:paraId="151784DC" w14:textId="477F0DE4">
      <w:pPr>
        <w:shd w:val="clear" w:color="auto" w:fill="FFFFFF" w:themeFill="background1"/>
        <w:rPr>
          <w:rStyle w:val="Instructions"/>
          <w:i/>
          <w:iCs/>
          <w:highlight w:val="yellow"/>
        </w:rPr>
      </w:pPr>
      <w:r w:rsidRPr="70684282">
        <w:t>Your participation</w:t>
      </w:r>
      <w:r w:rsidRPr="70684282" w:rsidR="0DBB3453">
        <w:t xml:space="preserve"> in this research will last </w:t>
      </w:r>
      <w:r w:rsidRPr="70684282" w:rsidR="0DBB3453">
        <w:rPr>
          <w:rStyle w:val="Instructions"/>
        </w:rPr>
        <w:t xml:space="preserve">_____ </w:t>
      </w:r>
      <w:r w:rsidRPr="70684282" w:rsidR="0DBB3453">
        <w:rPr>
          <w:rStyle w:val="Instructions"/>
          <w:i/>
          <w:iCs/>
          <w:highlight w:val="yellow"/>
        </w:rPr>
        <w:t>Describe the time commitment for participation.</w:t>
      </w:r>
      <w:r w:rsidRPr="70684282" w:rsidR="0DBB3453">
        <w:rPr>
          <w:rFonts w:eastAsia="Times New Roman"/>
          <w:highlight w:val="yellow"/>
        </w:rPr>
        <w:t xml:space="preserve"> </w:t>
      </w:r>
      <w:r w:rsidRPr="70684282" w:rsidR="0DBB3453">
        <w:rPr>
          <w:i/>
          <w:iCs/>
          <w:highlight w:val="yellow"/>
        </w:rPr>
        <w:t xml:space="preserve">If there is more than one interaction, please indicate how long each research activity will take and over what </w:t>
      </w:r>
      <w:proofErr w:type="gramStart"/>
      <w:r w:rsidRPr="70684282" w:rsidR="0DBB3453">
        <w:rPr>
          <w:i/>
          <w:iCs/>
          <w:highlight w:val="yellow"/>
        </w:rPr>
        <w:t>period of time</w:t>
      </w:r>
      <w:proofErr w:type="gramEnd"/>
      <w:r w:rsidRPr="70684282" w:rsidR="0DBB3453">
        <w:rPr>
          <w:i/>
          <w:iCs/>
          <w:highlight w:val="yellow"/>
        </w:rPr>
        <w:t>.</w:t>
      </w:r>
    </w:p>
    <w:p w:rsidRPr="00CB0270" w:rsidR="001E2FD7" w:rsidP="70684282" w:rsidRDefault="03DC79C7" w14:paraId="5B619A01" w14:textId="22CFB32E">
      <w:pPr>
        <w:pStyle w:val="BodyText"/>
        <w:shd w:val="clear" w:color="auto" w:fill="FFFFFF" w:themeFill="background1"/>
        <w:rPr>
          <w:rStyle w:val="Instructions"/>
          <w:rFonts w:cs="Times New Roman"/>
          <w:i/>
          <w:highlight w:val="yellow"/>
        </w:rPr>
      </w:pPr>
      <w:r w:rsidRPr="70684282">
        <w:rPr>
          <w:rStyle w:val="Instructions"/>
          <w:rFonts w:cs="Times New Roman"/>
          <w:i/>
          <w:highlight w:val="yellow"/>
        </w:rPr>
        <w:t>Include this information ONLY if compensat</w:t>
      </w:r>
      <w:r w:rsidRPr="70684282" w:rsidR="3B656793">
        <w:rPr>
          <w:rStyle w:val="Instructions"/>
          <w:rFonts w:cs="Times New Roman"/>
          <w:i/>
          <w:highlight w:val="yellow"/>
        </w:rPr>
        <w:t>ion is provided</w:t>
      </w:r>
      <w:r w:rsidRPr="70684282">
        <w:rPr>
          <w:rStyle w:val="Instructions"/>
          <w:rFonts w:cs="Times New Roman"/>
          <w:i/>
          <w:highlight w:val="yellow"/>
        </w:rPr>
        <w:t>. Delete if there is no compensation:</w:t>
      </w:r>
    </w:p>
    <w:p w:rsidRPr="001D0037" w:rsidR="001E2FD7" w:rsidP="1D69753D" w:rsidRDefault="03DC79C7" w14:paraId="4A5DF2BA" w14:textId="0E50B9B3">
      <w:pPr>
        <w:pStyle w:val="BodyText"/>
        <w:rPr>
          <w:rFonts w:cs="Times New Roman"/>
        </w:rPr>
      </w:pPr>
      <w:r w:rsidRPr="1D69753D">
        <w:rPr>
          <w:rFonts w:cs="Times New Roman"/>
        </w:rPr>
        <w:t xml:space="preserve">For taking part in this research, you will be paid $_____ </w:t>
      </w:r>
      <w:r w:rsidRPr="70684282">
        <w:rPr>
          <w:rFonts w:cs="Times New Roman"/>
          <w:i/>
          <w:highlight w:val="yellow"/>
          <w:shd w:val="clear" w:color="auto" w:fill="FFFFFF" w:themeFill="background1"/>
        </w:rPr>
        <w:t>[include</w:t>
      </w:r>
      <w:r w:rsidRPr="70684282" w:rsidR="44E9B912">
        <w:rPr>
          <w:rFonts w:cs="Times New Roman"/>
          <w:i/>
          <w:highlight w:val="yellow"/>
          <w:shd w:val="clear" w:color="auto" w:fill="FFFFFF" w:themeFill="background1"/>
        </w:rPr>
        <w:t xml:space="preserve"> a description of</w:t>
      </w:r>
      <w:r w:rsidRPr="70684282">
        <w:rPr>
          <w:rFonts w:cs="Times New Roman"/>
          <w:i/>
          <w:highlight w:val="yellow"/>
          <w:shd w:val="clear" w:color="auto" w:fill="FFFFFF" w:themeFill="background1"/>
        </w:rPr>
        <w:t xml:space="preserve"> payment type</w:t>
      </w:r>
      <w:r w:rsidRPr="70684282" w:rsidR="32954666">
        <w:rPr>
          <w:rFonts w:cs="Times New Roman"/>
          <w:i/>
          <w:highlight w:val="yellow"/>
          <w:shd w:val="clear" w:color="auto" w:fill="FFFFFF" w:themeFill="background1"/>
        </w:rPr>
        <w:t xml:space="preserve"> and method</w:t>
      </w:r>
      <w:r w:rsidRPr="70684282">
        <w:rPr>
          <w:rFonts w:cs="Times New Roman"/>
          <w:i/>
          <w:highlight w:val="yellow"/>
          <w:shd w:val="clear" w:color="auto" w:fill="FFFFFF" w:themeFill="background1"/>
        </w:rPr>
        <w:t>.</w:t>
      </w:r>
      <w:r w:rsidRPr="70684282" w:rsidR="62374553">
        <w:rPr>
          <w:rFonts w:cs="Times New Roman"/>
          <w:i/>
          <w:highlight w:val="yellow"/>
          <w:shd w:val="clear" w:color="auto" w:fill="FFFFFF" w:themeFill="background1"/>
        </w:rPr>
        <w:t xml:space="preserve"> Describe when payment(s) will be made.</w:t>
      </w:r>
      <w:r w:rsidRPr="70684282">
        <w:rPr>
          <w:rFonts w:cs="Times New Roman"/>
          <w:i/>
          <w:highlight w:val="yellow"/>
          <w:shd w:val="clear" w:color="auto" w:fill="FFFFFF" w:themeFill="background1"/>
        </w:rPr>
        <w:t xml:space="preserve"> If you are offering extra credit or course credit, please list the amount of credit offered including an alternative assignment if they do not wish to participate in research</w:t>
      </w:r>
      <w:r w:rsidRPr="70684282" w:rsidR="235EB615">
        <w:rPr>
          <w:rFonts w:cs="Times New Roman"/>
          <w:i/>
          <w:highlight w:val="yellow"/>
          <w:shd w:val="clear" w:color="auto" w:fill="FFFFFF" w:themeFill="background1"/>
        </w:rPr>
        <w:t>.</w:t>
      </w:r>
      <w:r w:rsidRPr="70684282">
        <w:rPr>
          <w:rFonts w:cs="Times New Roman"/>
          <w:i/>
          <w:highlight w:val="yellow"/>
          <w:shd w:val="clear" w:color="auto" w:fill="FFFFFF" w:themeFill="background1"/>
        </w:rPr>
        <w:t>]</w:t>
      </w:r>
      <w:r w:rsidRPr="70684282">
        <w:rPr>
          <w:rFonts w:cs="Times New Roman"/>
          <w:i/>
          <w:shd w:val="clear" w:color="auto" w:fill="FFFFFF" w:themeFill="background1"/>
        </w:rPr>
        <w:t>.</w:t>
      </w:r>
      <w:r w:rsidRPr="1D69753D">
        <w:rPr>
          <w:rFonts w:cs="Times New Roman"/>
        </w:rPr>
        <w:t xml:space="preserve"> </w:t>
      </w:r>
    </w:p>
    <w:p w:rsidR="70684282" w:rsidP="70684282" w:rsidRDefault="70684282" w14:paraId="09685331" w14:textId="5AAC9D00">
      <w:pPr>
        <w:pStyle w:val="BodyText"/>
        <w:rPr>
          <w:rFonts w:cs="Times New Roman"/>
        </w:rPr>
      </w:pPr>
    </w:p>
    <w:p w:rsidR="371112F4" w:rsidP="789D69A7" w:rsidRDefault="1642F304" w14:paraId="11E9E2E1" w14:textId="43EAAA0F">
      <w:pPr>
        <w:spacing w:after="0"/>
        <w:rPr>
          <w:rFonts w:eastAsia="Times New Roman"/>
          <w:szCs w:val="24"/>
        </w:rPr>
      </w:pPr>
      <w:r w:rsidRPr="789D69A7">
        <w:rPr>
          <w:rFonts w:eastAsia="Times New Roman"/>
          <w:szCs w:val="24"/>
        </w:rPr>
        <w:t>The possible risks to you in taking part in this research are</w:t>
      </w:r>
      <w:proofErr w:type="gramStart"/>
      <w:r w:rsidRPr="789D69A7">
        <w:rPr>
          <w:rFonts w:eastAsia="Times New Roman"/>
          <w:szCs w:val="24"/>
        </w:rPr>
        <w:t xml:space="preserve">:  </w:t>
      </w:r>
      <w:r w:rsidRPr="789D69A7">
        <w:rPr>
          <w:rFonts w:eastAsia="Times New Roman"/>
          <w:i/>
          <w:iCs/>
          <w:szCs w:val="24"/>
          <w:highlight w:val="yellow"/>
        </w:rPr>
        <w:t>[</w:t>
      </w:r>
      <w:proofErr w:type="gramEnd"/>
      <w:r w:rsidRPr="789D69A7">
        <w:rPr>
          <w:rFonts w:eastAsia="Times New Roman"/>
          <w:i/>
          <w:iCs/>
          <w:szCs w:val="24"/>
          <w:highlight w:val="yellow"/>
        </w:rPr>
        <w:t>insert possible risks or discomforts, including feeling uncomfortable, or having someone else find out that you were in a research study.</w:t>
      </w:r>
      <w:r w:rsidRPr="789D69A7" w:rsidR="4CDFBA94">
        <w:rPr>
          <w:rFonts w:eastAsia="Times New Roman"/>
          <w:i/>
          <w:iCs/>
          <w:szCs w:val="24"/>
          <w:highlight w:val="yellow"/>
        </w:rPr>
        <w:t>]</w:t>
      </w:r>
      <w:r w:rsidRPr="789D69A7" w:rsidR="4CDFBA94">
        <w:rPr>
          <w:rFonts w:eastAsia="Times New Roman"/>
          <w:i/>
          <w:iCs/>
          <w:szCs w:val="24"/>
        </w:rPr>
        <w:t xml:space="preserve">  </w:t>
      </w:r>
      <w:r w:rsidRPr="789D69A7" w:rsidR="4CDFBA94">
        <w:rPr>
          <w:rFonts w:eastAsia="Times New Roman"/>
          <w:szCs w:val="24"/>
        </w:rPr>
        <w:t>Although steps will be taken to protect your</w:t>
      </w:r>
      <w:r w:rsidRPr="789D69A7" w:rsidR="2FFC4E99">
        <w:rPr>
          <w:rFonts w:eastAsia="Times New Roman"/>
          <w:szCs w:val="24"/>
        </w:rPr>
        <w:t xml:space="preserve"> research</w:t>
      </w:r>
      <w:r w:rsidRPr="789D69A7" w:rsidR="4CDFBA94">
        <w:rPr>
          <w:rFonts w:eastAsia="Times New Roman"/>
          <w:szCs w:val="24"/>
        </w:rPr>
        <w:t xml:space="preserve"> information, there is always the potential risk of </w:t>
      </w:r>
      <w:r w:rsidRPr="789D69A7" w:rsidR="2E607E38">
        <w:rPr>
          <w:rFonts w:eastAsia="Times New Roman"/>
          <w:szCs w:val="24"/>
        </w:rPr>
        <w:t>your information being shared</w:t>
      </w:r>
      <w:r w:rsidRPr="789D69A7" w:rsidR="27BD1BF5">
        <w:rPr>
          <w:rFonts w:eastAsia="Times New Roman"/>
          <w:szCs w:val="24"/>
        </w:rPr>
        <w:t xml:space="preserve"> unintentionally.</w:t>
      </w:r>
    </w:p>
    <w:p w:rsidR="1D69753D" w:rsidP="1D69753D" w:rsidRDefault="1D69753D" w14:paraId="3B76066C" w14:textId="20FF70A9">
      <w:pPr>
        <w:spacing w:after="0"/>
        <w:rPr>
          <w:rFonts w:eastAsia="Times New Roman"/>
          <w:szCs w:val="24"/>
        </w:rPr>
      </w:pPr>
    </w:p>
    <w:p w:rsidR="371112F4" w:rsidP="789D69A7" w:rsidRDefault="1642F304" w14:paraId="06BBAA66" w14:textId="6380EA8B">
      <w:pPr>
        <w:spacing w:after="0"/>
        <w:rPr>
          <w:rFonts w:eastAsia="Times New Roman"/>
          <w:i/>
          <w:iCs/>
          <w:szCs w:val="24"/>
          <w:highlight w:val="yellow"/>
        </w:rPr>
      </w:pPr>
      <w:r w:rsidRPr="789D69A7">
        <w:rPr>
          <w:rFonts w:eastAsia="Times New Roman"/>
          <w:szCs w:val="24"/>
        </w:rPr>
        <w:t>The possible benefits to you for taking part in this research are</w:t>
      </w:r>
      <w:proofErr w:type="gramStart"/>
      <w:r w:rsidRPr="789D69A7">
        <w:rPr>
          <w:rFonts w:eastAsia="Times New Roman"/>
          <w:szCs w:val="24"/>
        </w:rPr>
        <w:t xml:space="preserve">: </w:t>
      </w:r>
      <w:r w:rsidRPr="789D69A7">
        <w:rPr>
          <w:rFonts w:eastAsia="Times New Roman"/>
          <w:i/>
          <w:iCs/>
          <w:szCs w:val="24"/>
        </w:rPr>
        <w:t xml:space="preserve"> </w:t>
      </w:r>
      <w:r w:rsidRPr="789D69A7">
        <w:rPr>
          <w:rFonts w:eastAsia="Times New Roman"/>
          <w:i/>
          <w:iCs/>
          <w:szCs w:val="24"/>
          <w:highlight w:val="yellow"/>
        </w:rPr>
        <w:t>[</w:t>
      </w:r>
      <w:proofErr w:type="gramEnd"/>
      <w:r w:rsidRPr="789D69A7">
        <w:rPr>
          <w:rFonts w:eastAsia="Times New Roman"/>
          <w:i/>
          <w:iCs/>
          <w:szCs w:val="24"/>
          <w:highlight w:val="yellow"/>
        </w:rPr>
        <w:t>insert possible benefits, if any, to the research subject or others. IF NONE, delete this sentence.</w:t>
      </w:r>
      <w:r w:rsidRPr="789D69A7" w:rsidR="7335FA5D">
        <w:rPr>
          <w:rFonts w:eastAsia="Times New Roman"/>
          <w:i/>
          <w:iCs/>
          <w:szCs w:val="24"/>
          <w:highlight w:val="yellow"/>
        </w:rPr>
        <w:t>]</w:t>
      </w:r>
    </w:p>
    <w:p w:rsidR="1D69753D" w:rsidP="1D69753D" w:rsidRDefault="1D69753D" w14:paraId="30EF47D4" w14:textId="4F24AF64">
      <w:pPr>
        <w:spacing w:after="0"/>
        <w:rPr>
          <w:rFonts w:eastAsia="Times New Roman"/>
          <w:szCs w:val="24"/>
        </w:rPr>
      </w:pPr>
    </w:p>
    <w:p w:rsidRPr="00FB7044" w:rsidR="001E2FD7" w:rsidP="1D69753D" w:rsidRDefault="03DC79C7" w14:paraId="6870E60E" w14:textId="3EC257A5">
      <w:r w:rsidRPr="1D69753D">
        <w:t xml:space="preserve">We may publish the results of this research. However, we will keep your name and other identifying information confidential </w:t>
      </w:r>
      <w:r w:rsidRPr="789D69A7">
        <w:rPr>
          <w:i/>
          <w:iCs/>
          <w:highlight w:val="yellow"/>
          <w:shd w:val="clear" w:color="auto" w:fill="FFFFFF" w:themeFill="background1"/>
        </w:rPr>
        <w:t>(or emphasize the anonymous nature of participation. If participation will be known, please indicate you will use names in publication. Please revise to describe the accurate reflection</w:t>
      </w:r>
      <w:r w:rsidRPr="789D69A7" w:rsidR="3EA82DB5">
        <w:rPr>
          <w:i/>
          <w:iCs/>
          <w:highlight w:val="yellow"/>
          <w:shd w:val="clear" w:color="auto" w:fill="FFFFFF" w:themeFill="background1"/>
        </w:rPr>
        <w:t>)</w:t>
      </w:r>
      <w:r w:rsidRPr="789D69A7">
        <w:rPr>
          <w:i/>
          <w:iCs/>
          <w:shd w:val="clear" w:color="auto" w:fill="FFFFFF" w:themeFill="background1"/>
        </w:rPr>
        <w:t>.</w:t>
      </w:r>
      <w:r w:rsidRPr="1D69753D">
        <w:t xml:space="preserve"> </w:t>
      </w:r>
      <w:r w:rsidRPr="1D69753D">
        <w:rPr>
          <w:shd w:val="clear" w:color="auto" w:fill="FFFFFF" w:themeFill="background1"/>
        </w:rPr>
        <w:t>We protect your information from disclosure to others to the extent required by law, we cannot promise comp</w:t>
      </w:r>
      <w:r w:rsidRPr="00627048">
        <w:rPr>
          <w:shd w:val="clear" w:color="auto" w:fill="FFFFFF" w:themeFill="background1"/>
        </w:rPr>
        <w:t>lete secrecy</w:t>
      </w:r>
      <w:r w:rsidRPr="00627048" w:rsidR="22FE39EE">
        <w:rPr>
          <w:shd w:val="clear" w:color="auto" w:fill="FFFFFF" w:themeFill="background1"/>
        </w:rPr>
        <w:t>.</w:t>
      </w:r>
      <w:r w:rsidRPr="00627048" w:rsidR="692CAC85">
        <w:rPr>
          <w:shd w:val="clear" w:color="auto" w:fill="FFFFFF" w:themeFill="background1"/>
        </w:rPr>
        <w:t xml:space="preserve">  </w:t>
      </w:r>
      <w:r w:rsidRPr="789D69A7" w:rsidR="692CAC85">
        <w:rPr>
          <w:i/>
          <w:iCs/>
          <w:highlight w:val="yellow"/>
          <w:shd w:val="clear" w:color="auto" w:fill="FFFFFF" w:themeFill="background1"/>
        </w:rPr>
        <w:t>[INSERT if the project was granted a Certificate of Confidentiality</w:t>
      </w:r>
      <w:r w:rsidRPr="789D69A7" w:rsidR="429CBADC">
        <w:rPr>
          <w:i/>
          <w:iCs/>
          <w:highlight w:val="yellow"/>
          <w:shd w:val="clear" w:color="auto" w:fill="FFFFFF" w:themeFill="background1"/>
        </w:rPr>
        <w:t xml:space="preserve"> (COC)</w:t>
      </w:r>
      <w:r w:rsidRPr="789D69A7" w:rsidR="429CBADC">
        <w:rPr>
          <w:highlight w:val="yellow"/>
          <w:shd w:val="clear" w:color="auto" w:fill="FFFFFF" w:themeFill="background1"/>
        </w:rPr>
        <w:t>:</w:t>
      </w:r>
      <w:r w:rsidRPr="00627048" w:rsidR="429CBADC">
        <w:rPr>
          <w:shd w:val="clear" w:color="auto" w:fill="FFFFFF" w:themeFill="background1"/>
        </w:rPr>
        <w:t xml:space="preserve">  This research is covered by a Certificate of Confidentiality</w:t>
      </w:r>
      <w:r w:rsidRPr="00627048" w:rsidR="5D59AAE7">
        <w:rPr>
          <w:shd w:val="clear" w:color="auto" w:fill="FFFFFF" w:themeFill="background1"/>
        </w:rPr>
        <w:t xml:space="preserve"> (COC)</w:t>
      </w:r>
      <w:r w:rsidRPr="00627048" w:rsidR="429CBADC">
        <w:rPr>
          <w:shd w:val="clear" w:color="auto" w:fill="FFFFFF" w:themeFill="background1"/>
        </w:rPr>
        <w:t xml:space="preserve">.  This means that the researchers cannot release or </w:t>
      </w:r>
      <w:r w:rsidRPr="00627048" w:rsidR="4870E604">
        <w:rPr>
          <w:shd w:val="clear" w:color="auto" w:fill="FFFFFF" w:themeFill="background1"/>
        </w:rPr>
        <w:t>share</w:t>
      </w:r>
      <w:r w:rsidRPr="00627048" w:rsidR="429CBADC">
        <w:rPr>
          <w:shd w:val="clear" w:color="auto" w:fill="FFFFFF" w:themeFill="background1"/>
        </w:rPr>
        <w:t xml:space="preserve"> info</w:t>
      </w:r>
      <w:r w:rsidRPr="00627048" w:rsidR="5A2D7C42">
        <w:rPr>
          <w:shd w:val="clear" w:color="auto" w:fill="FFFFFF" w:themeFill="background1"/>
        </w:rPr>
        <w:t>rmation, documents, or samples</w:t>
      </w:r>
      <w:r w:rsidRPr="00627048" w:rsidR="21E0F45B">
        <w:rPr>
          <w:shd w:val="clear" w:color="auto" w:fill="FFFFFF" w:themeFill="background1"/>
        </w:rPr>
        <w:t xml:space="preserve"> for </w:t>
      </w:r>
      <w:r w:rsidRPr="00627048" w:rsidR="0F614342">
        <w:rPr>
          <w:shd w:val="clear" w:color="auto" w:fill="FFFFFF" w:themeFill="background1"/>
        </w:rPr>
        <w:t>non-research</w:t>
      </w:r>
      <w:r w:rsidRPr="00627048" w:rsidR="21E0F45B">
        <w:rPr>
          <w:shd w:val="clear" w:color="auto" w:fill="FFFFFF" w:themeFill="background1"/>
        </w:rPr>
        <w:t xml:space="preserve"> purposes</w:t>
      </w:r>
      <w:r w:rsidRPr="00627048" w:rsidR="5A2D7C42">
        <w:rPr>
          <w:shd w:val="clear" w:color="auto" w:fill="FFFFFF" w:themeFill="background1"/>
        </w:rPr>
        <w:t xml:space="preserve"> that may identify you unless you say it’s okay.</w:t>
      </w:r>
    </w:p>
    <w:p w:rsidRPr="00FB7044" w:rsidR="001E2FD7" w:rsidP="1D69753D" w:rsidRDefault="061604CB" w14:paraId="7138C140" w14:textId="24519A4C">
      <w:pPr>
        <w:rPr>
          <w:shd w:val="clear" w:color="auto" w:fill="FFFFFF" w:themeFill="background1"/>
        </w:rPr>
      </w:pPr>
      <w:r w:rsidRPr="789D69A7">
        <w:rPr>
          <w:i/>
          <w:iCs/>
          <w:highlight w:val="yellow"/>
          <w:shd w:val="clear" w:color="auto" w:fill="FFFFFF" w:themeFill="background1"/>
        </w:rPr>
        <w:t>[INSERT ONE OF THE FOLLOWING</w:t>
      </w:r>
      <w:r w:rsidRPr="00627048">
        <w:rPr>
          <w:shd w:val="clear" w:color="auto" w:fill="FFFFFF" w:themeFill="background1"/>
        </w:rPr>
        <w:t>:  We may share</w:t>
      </w:r>
      <w:r w:rsidRPr="00627048" w:rsidR="13E2F7FE">
        <w:rPr>
          <w:shd w:val="clear" w:color="auto" w:fill="FFFFFF" w:themeFill="background1"/>
        </w:rPr>
        <w:t xml:space="preserve"> research information</w:t>
      </w:r>
      <w:r w:rsidRPr="00627048">
        <w:rPr>
          <w:shd w:val="clear" w:color="auto" w:fill="FFFFFF" w:themeFill="background1"/>
        </w:rPr>
        <w:t xml:space="preserve"> with other researchers </w:t>
      </w:r>
      <w:r w:rsidRPr="70684282" w:rsidR="46E64723">
        <w:rPr>
          <w:highlight w:val="yellow"/>
          <w:shd w:val="clear" w:color="auto" w:fill="FFFFFF" w:themeFill="background1"/>
        </w:rPr>
        <w:t>[INSERT</w:t>
      </w:r>
      <w:r w:rsidRPr="00627048" w:rsidR="46E64723">
        <w:rPr>
          <w:shd w:val="clear" w:color="auto" w:fill="FFFFFF" w:themeFill="background1"/>
        </w:rPr>
        <w:t xml:space="preserve"> with </w:t>
      </w:r>
      <w:r w:rsidRPr="70684282" w:rsidR="46E64723">
        <w:rPr>
          <w:highlight w:val="yellow"/>
          <w:shd w:val="clear" w:color="auto" w:fill="FFFFFF" w:themeFill="background1"/>
        </w:rPr>
        <w:t>OR</w:t>
      </w:r>
      <w:r w:rsidRPr="00627048" w:rsidR="46E64723">
        <w:rPr>
          <w:shd w:val="clear" w:color="auto" w:fill="FFFFFF" w:themeFill="background1"/>
        </w:rPr>
        <w:t xml:space="preserve"> without</w:t>
      </w:r>
      <w:r w:rsidRPr="70684282" w:rsidR="46E64723">
        <w:rPr>
          <w:highlight w:val="yellow"/>
          <w:shd w:val="clear" w:color="auto" w:fill="FFFFFF" w:themeFill="background1"/>
        </w:rPr>
        <w:t>]</w:t>
      </w:r>
      <w:r w:rsidRPr="00627048" w:rsidR="46E64723">
        <w:rPr>
          <w:shd w:val="clear" w:color="auto" w:fill="FFFFFF" w:themeFill="background1"/>
        </w:rPr>
        <w:t xml:space="preserve"> </w:t>
      </w:r>
      <w:r w:rsidRPr="00627048">
        <w:rPr>
          <w:shd w:val="clear" w:color="auto" w:fill="FFFFFF" w:themeFill="background1"/>
        </w:rPr>
        <w:t xml:space="preserve">including your </w:t>
      </w:r>
      <w:r w:rsidRPr="00627048" w:rsidR="61AE8CCE">
        <w:rPr>
          <w:shd w:val="clear" w:color="auto" w:fill="FFFFFF" w:themeFill="background1"/>
        </w:rPr>
        <w:t xml:space="preserve">identifiable information and it may be used for future research </w:t>
      </w:r>
      <w:r w:rsidRPr="70684282" w:rsidR="61AE8CCE">
        <w:rPr>
          <w:highlight w:val="yellow"/>
          <w:shd w:val="clear" w:color="auto" w:fill="FFFFFF" w:themeFill="background1"/>
        </w:rPr>
        <w:t>OR</w:t>
      </w:r>
      <w:r w:rsidRPr="00627048" w:rsidR="61AE8CCE">
        <w:rPr>
          <w:shd w:val="clear" w:color="auto" w:fill="FFFFFF" w:themeFill="background1"/>
        </w:rPr>
        <w:t xml:space="preserve"> </w:t>
      </w:r>
      <w:r w:rsidRPr="00627048" w:rsidR="2D1144EB">
        <w:rPr>
          <w:shd w:val="clear" w:color="auto" w:fill="FFFFFF" w:themeFill="background1"/>
        </w:rPr>
        <w:t>We will not share your</w:t>
      </w:r>
      <w:r w:rsidRPr="00627048" w:rsidR="586A4171">
        <w:rPr>
          <w:shd w:val="clear" w:color="auto" w:fill="FFFFFF" w:themeFill="background1"/>
        </w:rPr>
        <w:t xml:space="preserve"> research</w:t>
      </w:r>
      <w:r w:rsidRPr="00627048" w:rsidR="2D1144EB">
        <w:rPr>
          <w:shd w:val="clear" w:color="auto" w:fill="FFFFFF" w:themeFill="background1"/>
        </w:rPr>
        <w:t xml:space="preserve"> information to be used for future research.</w:t>
      </w:r>
    </w:p>
    <w:p w:rsidRPr="00D727BE" w:rsidR="001E2FD7" w:rsidP="1D69753D" w:rsidRDefault="001E2FD7" w14:paraId="0257337F" w14:textId="45CEF3F0">
      <w:pPr>
        <w:rPr>
          <w:i/>
          <w:iCs/>
        </w:rPr>
      </w:pPr>
      <w:r>
        <w:t>If you have questions about the study, please contact the research team at</w:t>
      </w:r>
      <w:r w:rsidR="2DAAB37C">
        <w:t xml:space="preserve"> their contact information provided above.</w:t>
      </w:r>
      <w:r w:rsidRPr="1D69753D">
        <w:rPr>
          <w:i/>
          <w:iCs/>
          <w:color w:val="FF0000"/>
        </w:rPr>
        <w:t xml:space="preserve"> </w:t>
      </w:r>
      <w:r>
        <w:t xml:space="preserve">This research is being overseen by an Institutional Review Board (IRB). An IRB is a group of people who perform independent review of research studies to make sure the rights and welfare of participants are protected. You may </w:t>
      </w:r>
      <w:r w:rsidR="5BA78AE8">
        <w:t>speak</w:t>
      </w:r>
      <w:r>
        <w:t xml:space="preserve"> to the</w:t>
      </w:r>
      <w:r w:rsidR="0A64E37F">
        <w:t xml:space="preserve"> Drexel IRB</w:t>
      </w:r>
      <w:r>
        <w:t xml:space="preserve"> at (267) 359-2471 or </w:t>
      </w:r>
      <w:hyperlink r:id="rId11">
        <w:r w:rsidRPr="1D69753D" w:rsidR="00E52432">
          <w:rPr>
            <w:rStyle w:val="Hyperlink"/>
          </w:rPr>
          <w:t>HRPP@drexel.edu</w:t>
        </w:r>
      </w:hyperlink>
      <w:r w:rsidR="00E52432">
        <w:t xml:space="preserve"> </w:t>
      </w:r>
      <w:r>
        <w:t>if you have questions about your rights as a research participant.</w:t>
      </w:r>
    </w:p>
    <w:p w:rsidR="00923E15" w:rsidP="1D69753D" w:rsidRDefault="1ED349A9" w14:paraId="130076A4" w14:textId="1D4EDA9F">
      <w:pPr>
        <w:rPr>
          <w:rFonts w:eastAsia="Times New Roman"/>
          <w:szCs w:val="24"/>
        </w:rPr>
      </w:pPr>
      <w:r w:rsidRPr="1D69753D">
        <w:rPr>
          <w:rFonts w:eastAsia="Times New Roman"/>
          <w:color w:val="000000" w:themeColor="text1"/>
          <w:szCs w:val="24"/>
        </w:rPr>
        <w:t xml:space="preserve">This project was determined to be exempt from federal human </w:t>
      </w:r>
      <w:proofErr w:type="gramStart"/>
      <w:r w:rsidRPr="1D69753D">
        <w:rPr>
          <w:rFonts w:eastAsia="Times New Roman"/>
          <w:color w:val="000000" w:themeColor="text1"/>
          <w:szCs w:val="24"/>
        </w:rPr>
        <w:t>subjects</w:t>
      </w:r>
      <w:proofErr w:type="gramEnd"/>
      <w:r w:rsidRPr="1D69753D">
        <w:rPr>
          <w:rFonts w:eastAsia="Times New Roman"/>
          <w:color w:val="000000" w:themeColor="text1"/>
          <w:szCs w:val="24"/>
        </w:rPr>
        <w:t xml:space="preserve"> research regulations.</w:t>
      </w:r>
    </w:p>
    <w:sectPr w:rsidR="00923E15" w:rsidSect="005D698B">
      <w:headerReference w:type="even" r:id="rId12"/>
      <w:headerReference w:type="default" r:id="rId13"/>
      <w:footerReference w:type="even" r:id="rId14"/>
      <w:footerReference w:type="default" r:id="rId15"/>
      <w:headerReference w:type="first" r:id="rId16"/>
      <w:footerReference w:type="first" r:id="rId17"/>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C7F1B" w:rsidP="001E2FD7" w:rsidRDefault="006C7F1B" w14:paraId="0167A3BA" w14:textId="77777777">
      <w:pPr>
        <w:spacing w:after="0"/>
      </w:pPr>
      <w:r>
        <w:separator/>
      </w:r>
    </w:p>
  </w:endnote>
  <w:endnote w:type="continuationSeparator" w:id="0">
    <w:p w:rsidR="006C7F1B" w:rsidP="001E2FD7" w:rsidRDefault="006C7F1B" w14:paraId="39795E5A" w14:textId="77777777">
      <w:pPr>
        <w:spacing w:after="0"/>
      </w:pPr>
      <w:r>
        <w:continuationSeparator/>
      </w:r>
    </w:p>
  </w:endnote>
  <w:endnote w:type="continuationNotice" w:id="1">
    <w:p w:rsidR="002B332E" w:rsidRDefault="002B332E" w14:paraId="001BC821"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6BD2" w:rsidRDefault="00DF6BD2" w14:paraId="675967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135827" w:rsidR="005D698B" w:rsidP="005D698B" w:rsidRDefault="70684282" w14:paraId="55CE4983" w14:textId="51C127DB">
    <w:pPr>
      <w:pStyle w:val="Footer"/>
      <w:jc w:val="right"/>
    </w:pPr>
    <w:r w:rsidRPr="70684282">
      <w:rPr>
        <w:rFonts w:eastAsia="Times New Roman"/>
        <w:color w:val="000000" w:themeColor="text1"/>
      </w:rPr>
      <w:t xml:space="preserve"> </w:t>
    </w:r>
    <w:r w:rsidRPr="70684282">
      <w:rPr>
        <w:sz w:val="20"/>
        <w:szCs w:val="20"/>
      </w:rPr>
      <w:t xml:space="preserve">Information Sheet for Participating in </w:t>
    </w:r>
    <w:r w:rsidRPr="4BCF2D5D" w:rsidR="4BCF2D5D">
      <w:rPr>
        <w:sz w:val="20"/>
        <w:szCs w:val="20"/>
      </w:rPr>
      <w:t>Exempt Research (</w:t>
    </w:r>
    <w:r w:rsidRPr="28382067" w:rsidR="28382067">
      <w:rPr>
        <w:sz w:val="20"/>
        <w:szCs w:val="20"/>
      </w:rPr>
      <w:t>Template Version</w:t>
    </w:r>
    <w:r w:rsidRPr="70684282">
      <w:rPr>
        <w:sz w:val="20"/>
        <w:szCs w:val="20"/>
      </w:rPr>
      <w:t xml:space="preserve"> 1.0 dated June 20,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6BD2" w:rsidRDefault="00DF6BD2" w14:paraId="11866F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C7F1B" w:rsidP="001E2FD7" w:rsidRDefault="006C7F1B" w14:paraId="7FE6839C" w14:textId="77777777">
      <w:pPr>
        <w:spacing w:after="0"/>
      </w:pPr>
      <w:r>
        <w:separator/>
      </w:r>
    </w:p>
  </w:footnote>
  <w:footnote w:type="continuationSeparator" w:id="0">
    <w:p w:rsidR="006C7F1B" w:rsidP="001E2FD7" w:rsidRDefault="006C7F1B" w14:paraId="33F4AE29" w14:textId="77777777">
      <w:pPr>
        <w:spacing w:after="0"/>
      </w:pPr>
      <w:r>
        <w:continuationSeparator/>
      </w:r>
    </w:p>
  </w:footnote>
  <w:footnote w:type="continuationNotice" w:id="1">
    <w:p w:rsidR="002B332E" w:rsidRDefault="002B332E" w14:paraId="0866C5E9"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6BD2" w:rsidRDefault="00DF6BD2" w14:paraId="38B5F9E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6BD2" w:rsidRDefault="00DF6BD2" w14:paraId="0691E3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6BD2" w:rsidRDefault="00DF6BD2" w14:paraId="3A48F7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633F9"/>
    <w:multiLevelType w:val="hybridMultilevel"/>
    <w:tmpl w:val="8C841658"/>
    <w:lvl w:ilvl="0" w:tplc="45147B56">
      <w:start w:val="1"/>
      <w:numFmt w:val="bullet"/>
      <w:pStyle w:val="NormalBullet"/>
      <w:lvlText w:val=""/>
      <w:lvlJc w:val="left"/>
      <w:pPr>
        <w:ind w:left="720" w:hanging="360"/>
      </w:pPr>
      <w:rPr>
        <w:rFonts w:hint="default" w:ascii="Symbol" w:hAnsi="Symbol"/>
      </w:rPr>
    </w:lvl>
    <w:lvl w:ilvl="1" w:tplc="4CA00F98">
      <w:numFmt w:val="bullet"/>
      <w:lvlText w:val="•"/>
      <w:lvlJc w:val="left"/>
      <w:pPr>
        <w:ind w:left="1800" w:hanging="720"/>
      </w:pPr>
      <w:rPr>
        <w:rFonts w:hint="default" w:ascii="Times New Roman" w:hAnsi="Times New Roman" w:eastAsia="Calibri"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DB92953"/>
    <w:multiLevelType w:val="hybridMultilevel"/>
    <w:tmpl w:val="FFA2AC80"/>
    <w:lvl w:ilvl="0" w:tplc="04090001">
      <w:start w:val="1"/>
      <w:numFmt w:val="bullet"/>
      <w:lvlText w:val=""/>
      <w:lvlJc w:val="left"/>
      <w:pPr>
        <w:tabs>
          <w:tab w:val="num" w:pos="840"/>
        </w:tabs>
        <w:ind w:left="840" w:hanging="360"/>
      </w:pPr>
      <w:rPr>
        <w:rFonts w:hint="default" w:ascii="Symbol" w:hAnsi="Symbol"/>
      </w:rPr>
    </w:lvl>
    <w:lvl w:ilvl="1" w:tplc="04090003" w:tentative="1">
      <w:start w:val="1"/>
      <w:numFmt w:val="bullet"/>
      <w:lvlText w:val="o"/>
      <w:lvlJc w:val="left"/>
      <w:pPr>
        <w:tabs>
          <w:tab w:val="num" w:pos="1560"/>
        </w:tabs>
        <w:ind w:left="1560" w:hanging="360"/>
      </w:pPr>
      <w:rPr>
        <w:rFonts w:hint="default" w:ascii="Courier New" w:hAnsi="Courier New"/>
      </w:rPr>
    </w:lvl>
    <w:lvl w:ilvl="2" w:tplc="04090005" w:tentative="1">
      <w:start w:val="1"/>
      <w:numFmt w:val="bullet"/>
      <w:lvlText w:val=""/>
      <w:lvlJc w:val="left"/>
      <w:pPr>
        <w:tabs>
          <w:tab w:val="num" w:pos="2280"/>
        </w:tabs>
        <w:ind w:left="2280" w:hanging="360"/>
      </w:pPr>
      <w:rPr>
        <w:rFonts w:hint="default" w:ascii="Wingdings" w:hAnsi="Wingdings"/>
      </w:rPr>
    </w:lvl>
    <w:lvl w:ilvl="3" w:tplc="04090001" w:tentative="1">
      <w:start w:val="1"/>
      <w:numFmt w:val="bullet"/>
      <w:lvlText w:val=""/>
      <w:lvlJc w:val="left"/>
      <w:pPr>
        <w:tabs>
          <w:tab w:val="num" w:pos="3000"/>
        </w:tabs>
        <w:ind w:left="3000" w:hanging="360"/>
      </w:pPr>
      <w:rPr>
        <w:rFonts w:hint="default" w:ascii="Symbol" w:hAnsi="Symbol"/>
      </w:rPr>
    </w:lvl>
    <w:lvl w:ilvl="4" w:tplc="04090003" w:tentative="1">
      <w:start w:val="1"/>
      <w:numFmt w:val="bullet"/>
      <w:lvlText w:val="o"/>
      <w:lvlJc w:val="left"/>
      <w:pPr>
        <w:tabs>
          <w:tab w:val="num" w:pos="3720"/>
        </w:tabs>
        <w:ind w:left="3720" w:hanging="360"/>
      </w:pPr>
      <w:rPr>
        <w:rFonts w:hint="default" w:ascii="Courier New" w:hAnsi="Courier New"/>
      </w:rPr>
    </w:lvl>
    <w:lvl w:ilvl="5" w:tplc="04090005" w:tentative="1">
      <w:start w:val="1"/>
      <w:numFmt w:val="bullet"/>
      <w:lvlText w:val=""/>
      <w:lvlJc w:val="left"/>
      <w:pPr>
        <w:tabs>
          <w:tab w:val="num" w:pos="4440"/>
        </w:tabs>
        <w:ind w:left="4440" w:hanging="360"/>
      </w:pPr>
      <w:rPr>
        <w:rFonts w:hint="default" w:ascii="Wingdings" w:hAnsi="Wingdings"/>
      </w:rPr>
    </w:lvl>
    <w:lvl w:ilvl="6" w:tplc="04090001" w:tentative="1">
      <w:start w:val="1"/>
      <w:numFmt w:val="bullet"/>
      <w:lvlText w:val=""/>
      <w:lvlJc w:val="left"/>
      <w:pPr>
        <w:tabs>
          <w:tab w:val="num" w:pos="5160"/>
        </w:tabs>
        <w:ind w:left="5160" w:hanging="360"/>
      </w:pPr>
      <w:rPr>
        <w:rFonts w:hint="default" w:ascii="Symbol" w:hAnsi="Symbol"/>
      </w:rPr>
    </w:lvl>
    <w:lvl w:ilvl="7" w:tplc="04090003" w:tentative="1">
      <w:start w:val="1"/>
      <w:numFmt w:val="bullet"/>
      <w:lvlText w:val="o"/>
      <w:lvlJc w:val="left"/>
      <w:pPr>
        <w:tabs>
          <w:tab w:val="num" w:pos="5880"/>
        </w:tabs>
        <w:ind w:left="5880" w:hanging="360"/>
      </w:pPr>
      <w:rPr>
        <w:rFonts w:hint="default" w:ascii="Courier New" w:hAnsi="Courier New"/>
      </w:rPr>
    </w:lvl>
    <w:lvl w:ilvl="8" w:tplc="04090005" w:tentative="1">
      <w:start w:val="1"/>
      <w:numFmt w:val="bullet"/>
      <w:lvlText w:val=""/>
      <w:lvlJc w:val="left"/>
      <w:pPr>
        <w:tabs>
          <w:tab w:val="num" w:pos="6600"/>
        </w:tabs>
        <w:ind w:left="6600" w:hanging="360"/>
      </w:pPr>
      <w:rPr>
        <w:rFonts w:hint="default" w:ascii="Wingdings" w:hAnsi="Wingdings"/>
      </w:rPr>
    </w:lvl>
  </w:abstractNum>
  <w:num w:numId="1" w16cid:durableId="1783378480">
    <w:abstractNumId w:val="0"/>
  </w:num>
  <w:num w:numId="2" w16cid:durableId="500659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D7"/>
    <w:rsid w:val="001E2FD7"/>
    <w:rsid w:val="00282C54"/>
    <w:rsid w:val="002B332E"/>
    <w:rsid w:val="00307FAA"/>
    <w:rsid w:val="00382AF1"/>
    <w:rsid w:val="004C0043"/>
    <w:rsid w:val="005D698B"/>
    <w:rsid w:val="005E7795"/>
    <w:rsid w:val="005F4604"/>
    <w:rsid w:val="006C7F1B"/>
    <w:rsid w:val="008D7C0E"/>
    <w:rsid w:val="00923E15"/>
    <w:rsid w:val="00BD6DEA"/>
    <w:rsid w:val="00C4754C"/>
    <w:rsid w:val="00D71D1B"/>
    <w:rsid w:val="00DF6BD2"/>
    <w:rsid w:val="00E52432"/>
    <w:rsid w:val="00F347C8"/>
    <w:rsid w:val="03672A32"/>
    <w:rsid w:val="03AC6F2D"/>
    <w:rsid w:val="03DC79C7"/>
    <w:rsid w:val="05483F8E"/>
    <w:rsid w:val="05B02D4B"/>
    <w:rsid w:val="061604CB"/>
    <w:rsid w:val="062A8585"/>
    <w:rsid w:val="06DA8079"/>
    <w:rsid w:val="070D5457"/>
    <w:rsid w:val="073EBA2B"/>
    <w:rsid w:val="07DA0597"/>
    <w:rsid w:val="09108981"/>
    <w:rsid w:val="09F8F8DE"/>
    <w:rsid w:val="0A64E37F"/>
    <w:rsid w:val="0A7792D0"/>
    <w:rsid w:val="0BB78112"/>
    <w:rsid w:val="0BE681B5"/>
    <w:rsid w:val="0C52079D"/>
    <w:rsid w:val="0D4BAE7E"/>
    <w:rsid w:val="0D535173"/>
    <w:rsid w:val="0D85DBE6"/>
    <w:rsid w:val="0DBB3453"/>
    <w:rsid w:val="0DEFE5B1"/>
    <w:rsid w:val="0E4CA19F"/>
    <w:rsid w:val="0E629346"/>
    <w:rsid w:val="0EC1518C"/>
    <w:rsid w:val="0EEF21D4"/>
    <w:rsid w:val="0F614342"/>
    <w:rsid w:val="113D43AC"/>
    <w:rsid w:val="1165EB10"/>
    <w:rsid w:val="11F8F24E"/>
    <w:rsid w:val="12816CD2"/>
    <w:rsid w:val="12B56C33"/>
    <w:rsid w:val="12D21A85"/>
    <w:rsid w:val="1310F613"/>
    <w:rsid w:val="1394C2AF"/>
    <w:rsid w:val="13E2F7FE"/>
    <w:rsid w:val="1422D63E"/>
    <w:rsid w:val="152A2B15"/>
    <w:rsid w:val="154200B8"/>
    <w:rsid w:val="1642F304"/>
    <w:rsid w:val="168E8674"/>
    <w:rsid w:val="17D5822B"/>
    <w:rsid w:val="1831CD44"/>
    <w:rsid w:val="19F482E1"/>
    <w:rsid w:val="1C0A2B52"/>
    <w:rsid w:val="1CCA1BF1"/>
    <w:rsid w:val="1D69753D"/>
    <w:rsid w:val="1D97FDD9"/>
    <w:rsid w:val="1DA5F211"/>
    <w:rsid w:val="1ED349A9"/>
    <w:rsid w:val="1F819698"/>
    <w:rsid w:val="1F9622E6"/>
    <w:rsid w:val="1FF90891"/>
    <w:rsid w:val="2103ADC1"/>
    <w:rsid w:val="219D6A6C"/>
    <w:rsid w:val="21E0F45B"/>
    <w:rsid w:val="222CFDF6"/>
    <w:rsid w:val="229F7E22"/>
    <w:rsid w:val="22FE39EE"/>
    <w:rsid w:val="235EB615"/>
    <w:rsid w:val="23D90152"/>
    <w:rsid w:val="255A2569"/>
    <w:rsid w:val="257C74A8"/>
    <w:rsid w:val="27395535"/>
    <w:rsid w:val="27BD1BF5"/>
    <w:rsid w:val="28382067"/>
    <w:rsid w:val="29825A1D"/>
    <w:rsid w:val="29CE7373"/>
    <w:rsid w:val="29E16CB6"/>
    <w:rsid w:val="2C051842"/>
    <w:rsid w:val="2C1DB27E"/>
    <w:rsid w:val="2C466068"/>
    <w:rsid w:val="2D1144EB"/>
    <w:rsid w:val="2D3F754A"/>
    <w:rsid w:val="2D408DE8"/>
    <w:rsid w:val="2DAAB37C"/>
    <w:rsid w:val="2E607E38"/>
    <w:rsid w:val="2E622123"/>
    <w:rsid w:val="2F52B938"/>
    <w:rsid w:val="2F7E012A"/>
    <w:rsid w:val="2FFC4E99"/>
    <w:rsid w:val="2FFDF184"/>
    <w:rsid w:val="30FB88AD"/>
    <w:rsid w:val="318ED8AF"/>
    <w:rsid w:val="3190326F"/>
    <w:rsid w:val="31C05CFB"/>
    <w:rsid w:val="32825513"/>
    <w:rsid w:val="32954666"/>
    <w:rsid w:val="3308E59C"/>
    <w:rsid w:val="331CC82E"/>
    <w:rsid w:val="338D17BE"/>
    <w:rsid w:val="34953A4C"/>
    <w:rsid w:val="34CF4EB4"/>
    <w:rsid w:val="34DFE931"/>
    <w:rsid w:val="36434D5B"/>
    <w:rsid w:val="364A7B35"/>
    <w:rsid w:val="3690E49F"/>
    <w:rsid w:val="36C288E0"/>
    <w:rsid w:val="371112F4"/>
    <w:rsid w:val="371F847F"/>
    <w:rsid w:val="374DE499"/>
    <w:rsid w:val="3792EB36"/>
    <w:rsid w:val="38090369"/>
    <w:rsid w:val="382F9E7F"/>
    <w:rsid w:val="38BB7D9A"/>
    <w:rsid w:val="3A046022"/>
    <w:rsid w:val="3A9ECDE2"/>
    <w:rsid w:val="3B1DEC58"/>
    <w:rsid w:val="3B656793"/>
    <w:rsid w:val="3CCBC1B1"/>
    <w:rsid w:val="3D371EC8"/>
    <w:rsid w:val="3D957A82"/>
    <w:rsid w:val="3DA59226"/>
    <w:rsid w:val="3E73A1E8"/>
    <w:rsid w:val="3EA82DB5"/>
    <w:rsid w:val="3FE3D952"/>
    <w:rsid w:val="402DDEF5"/>
    <w:rsid w:val="411F7F3C"/>
    <w:rsid w:val="419913D5"/>
    <w:rsid w:val="42860AE3"/>
    <w:rsid w:val="429CBADC"/>
    <w:rsid w:val="439F0A19"/>
    <w:rsid w:val="44E9B912"/>
    <w:rsid w:val="454CE1C7"/>
    <w:rsid w:val="46E64723"/>
    <w:rsid w:val="47651D3E"/>
    <w:rsid w:val="47F1AA7F"/>
    <w:rsid w:val="48388949"/>
    <w:rsid w:val="4870E604"/>
    <w:rsid w:val="491A4771"/>
    <w:rsid w:val="4973FEEF"/>
    <w:rsid w:val="49EA59DE"/>
    <w:rsid w:val="4A6D490B"/>
    <w:rsid w:val="4B157E05"/>
    <w:rsid w:val="4BCF2D5D"/>
    <w:rsid w:val="4CDBC67C"/>
    <w:rsid w:val="4CDFBA94"/>
    <w:rsid w:val="4D98F623"/>
    <w:rsid w:val="4DAA7B19"/>
    <w:rsid w:val="4E0BA0A4"/>
    <w:rsid w:val="4ECAE58B"/>
    <w:rsid w:val="4F40BA2E"/>
    <w:rsid w:val="4F5F73D7"/>
    <w:rsid w:val="50003429"/>
    <w:rsid w:val="50495BD5"/>
    <w:rsid w:val="50580301"/>
    <w:rsid w:val="515F7DEA"/>
    <w:rsid w:val="57AE4DBB"/>
    <w:rsid w:val="586A4171"/>
    <w:rsid w:val="5A2D7C42"/>
    <w:rsid w:val="5A4D23A8"/>
    <w:rsid w:val="5A74D5F8"/>
    <w:rsid w:val="5AB3A37A"/>
    <w:rsid w:val="5B4F9DAF"/>
    <w:rsid w:val="5B848ABA"/>
    <w:rsid w:val="5BA78AE8"/>
    <w:rsid w:val="5D59AAE7"/>
    <w:rsid w:val="5E11DF52"/>
    <w:rsid w:val="5E1DBB49"/>
    <w:rsid w:val="5F3EA89E"/>
    <w:rsid w:val="5F97E15D"/>
    <w:rsid w:val="6077ACB2"/>
    <w:rsid w:val="60DB6C5C"/>
    <w:rsid w:val="61AE8CCE"/>
    <w:rsid w:val="61B63413"/>
    <w:rsid w:val="62137D13"/>
    <w:rsid w:val="62374553"/>
    <w:rsid w:val="6291B07D"/>
    <w:rsid w:val="62ABC427"/>
    <w:rsid w:val="6312926C"/>
    <w:rsid w:val="6391A1F9"/>
    <w:rsid w:val="64D0C9A2"/>
    <w:rsid w:val="65029FE3"/>
    <w:rsid w:val="662AE56F"/>
    <w:rsid w:val="6664AE6E"/>
    <w:rsid w:val="66F05039"/>
    <w:rsid w:val="6755CBEE"/>
    <w:rsid w:val="6771739E"/>
    <w:rsid w:val="6867BF40"/>
    <w:rsid w:val="68F07E60"/>
    <w:rsid w:val="692CAC85"/>
    <w:rsid w:val="694E2FD0"/>
    <w:rsid w:val="6A27F0FB"/>
    <w:rsid w:val="6A74D5F7"/>
    <w:rsid w:val="6C26A77E"/>
    <w:rsid w:val="6DE83FA9"/>
    <w:rsid w:val="6E6BC818"/>
    <w:rsid w:val="6FDEBA46"/>
    <w:rsid w:val="70480540"/>
    <w:rsid w:val="70684282"/>
    <w:rsid w:val="72789848"/>
    <w:rsid w:val="72E24BE2"/>
    <w:rsid w:val="7335FA5D"/>
    <w:rsid w:val="7372CA51"/>
    <w:rsid w:val="74BBCCFB"/>
    <w:rsid w:val="75AD87D9"/>
    <w:rsid w:val="776E6E3E"/>
    <w:rsid w:val="789D69A7"/>
    <w:rsid w:val="7901FC4D"/>
    <w:rsid w:val="7A455059"/>
    <w:rsid w:val="7ACA96CE"/>
    <w:rsid w:val="7D3D2DA8"/>
    <w:rsid w:val="7F5F78A1"/>
    <w:rsid w:val="7F67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F74A"/>
  <w15:chartTrackingRefBased/>
  <w15:docId w15:val="{DEAFCF74-0BBB-4031-BF38-F015E45C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2FD7"/>
    <w:pPr>
      <w:spacing w:after="240" w:line="240" w:lineRule="auto"/>
    </w:pPr>
    <w:rPr>
      <w:rFonts w:ascii="Times New Roman" w:hAnsi="Times New Roman" w:eastAsia="Calibri" w:cs="Times New Roman"/>
      <w:kern w:val="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Instructions" w:customStyle="1">
    <w:name w:val="Instructions"/>
    <w:qFormat/>
    <w:rsid w:val="001E2FD7"/>
    <w:rPr>
      <w:rFonts w:ascii="Times New Roman" w:hAnsi="Times New Roman" w:cs="Arial"/>
      <w:b w:val="0"/>
      <w:color w:val="auto"/>
      <w:sz w:val="24"/>
    </w:rPr>
  </w:style>
  <w:style w:type="paragraph" w:styleId="NormalBullet" w:customStyle="1">
    <w:name w:val="Normal Bullet"/>
    <w:basedOn w:val="ListParagraph"/>
    <w:qFormat/>
    <w:rsid w:val="001E2FD7"/>
    <w:pPr>
      <w:numPr>
        <w:numId w:val="1"/>
      </w:numPr>
      <w:tabs>
        <w:tab w:val="num" w:pos="360"/>
      </w:tabs>
      <w:ind w:firstLine="0"/>
    </w:pPr>
  </w:style>
  <w:style w:type="character" w:styleId="CommentReference">
    <w:name w:val="annotation reference"/>
    <w:uiPriority w:val="99"/>
    <w:semiHidden/>
    <w:unhideWhenUsed/>
    <w:rsid w:val="001E2FD7"/>
    <w:rPr>
      <w:sz w:val="16"/>
      <w:szCs w:val="16"/>
    </w:rPr>
  </w:style>
  <w:style w:type="paragraph" w:styleId="CommentText">
    <w:name w:val="annotation text"/>
    <w:basedOn w:val="Normal"/>
    <w:link w:val="CommentTextChar"/>
    <w:uiPriority w:val="99"/>
    <w:unhideWhenUsed/>
    <w:rsid w:val="001E2FD7"/>
    <w:rPr>
      <w:sz w:val="20"/>
      <w:szCs w:val="20"/>
    </w:rPr>
  </w:style>
  <w:style w:type="character" w:styleId="CommentTextChar" w:customStyle="1">
    <w:name w:val="Comment Text Char"/>
    <w:basedOn w:val="DefaultParagraphFont"/>
    <w:link w:val="CommentText"/>
    <w:uiPriority w:val="99"/>
    <w:rsid w:val="001E2FD7"/>
    <w:rPr>
      <w:rFonts w:ascii="Times New Roman" w:hAnsi="Times New Roman" w:eastAsia="Calibri" w:cs="Times New Roman"/>
      <w:kern w:val="0"/>
      <w:sz w:val="20"/>
      <w:szCs w:val="20"/>
    </w:rPr>
  </w:style>
  <w:style w:type="paragraph" w:styleId="InstructionsBullet" w:customStyle="1">
    <w:name w:val="Instructions Bullet"/>
    <w:basedOn w:val="NormalBullet"/>
    <w:qFormat/>
    <w:rsid w:val="001E2FD7"/>
  </w:style>
  <w:style w:type="paragraph" w:styleId="Footer">
    <w:name w:val="footer"/>
    <w:basedOn w:val="Normal"/>
    <w:link w:val="FooterChar"/>
    <w:uiPriority w:val="99"/>
    <w:unhideWhenUsed/>
    <w:rsid w:val="001E2FD7"/>
    <w:pPr>
      <w:tabs>
        <w:tab w:val="center" w:pos="4680"/>
        <w:tab w:val="right" w:pos="9360"/>
      </w:tabs>
    </w:pPr>
  </w:style>
  <w:style w:type="character" w:styleId="FooterChar" w:customStyle="1">
    <w:name w:val="Footer Char"/>
    <w:basedOn w:val="DefaultParagraphFont"/>
    <w:link w:val="Footer"/>
    <w:uiPriority w:val="99"/>
    <w:rsid w:val="001E2FD7"/>
    <w:rPr>
      <w:rFonts w:ascii="Times New Roman" w:hAnsi="Times New Roman" w:eastAsia="Calibri" w:cs="Times New Roman"/>
      <w:kern w:val="0"/>
      <w:sz w:val="24"/>
    </w:rPr>
  </w:style>
  <w:style w:type="paragraph" w:styleId="BodyText">
    <w:name w:val="Body Text"/>
    <w:basedOn w:val="Normal"/>
    <w:link w:val="BodyTextChar"/>
    <w:rsid w:val="001E2FD7"/>
    <w:pPr>
      <w:autoSpaceDE w:val="0"/>
      <w:autoSpaceDN w:val="0"/>
      <w:spacing w:after="120"/>
    </w:pPr>
    <w:rPr>
      <w:rFonts w:eastAsia="Times New Roman" w:cs="Times"/>
      <w:iCs/>
      <w:szCs w:val="24"/>
    </w:rPr>
  </w:style>
  <w:style w:type="character" w:styleId="BodyTextChar" w:customStyle="1">
    <w:name w:val="Body Text Char"/>
    <w:basedOn w:val="DefaultParagraphFont"/>
    <w:link w:val="BodyText"/>
    <w:rsid w:val="001E2FD7"/>
    <w:rPr>
      <w:rFonts w:ascii="Times New Roman" w:hAnsi="Times New Roman" w:eastAsia="Times New Roman" w:cs="Times"/>
      <w:iCs/>
      <w:kern w:val="0"/>
      <w:sz w:val="24"/>
      <w:szCs w:val="24"/>
    </w:rPr>
  </w:style>
  <w:style w:type="paragraph" w:styleId="FootnoteText">
    <w:name w:val="footnote text"/>
    <w:basedOn w:val="Normal"/>
    <w:link w:val="FootnoteTextChar"/>
    <w:rsid w:val="001E2FD7"/>
    <w:pPr>
      <w:autoSpaceDE w:val="0"/>
      <w:autoSpaceDN w:val="0"/>
      <w:spacing w:after="0"/>
    </w:pPr>
    <w:rPr>
      <w:rFonts w:eastAsia="Times New Roman"/>
      <w:sz w:val="20"/>
      <w:szCs w:val="24"/>
    </w:rPr>
  </w:style>
  <w:style w:type="character" w:styleId="FootnoteTextChar" w:customStyle="1">
    <w:name w:val="Footnote Text Char"/>
    <w:basedOn w:val="DefaultParagraphFont"/>
    <w:link w:val="FootnoteText"/>
    <w:rsid w:val="001E2FD7"/>
    <w:rPr>
      <w:rFonts w:ascii="Times New Roman" w:hAnsi="Times New Roman" w:eastAsia="Times New Roman" w:cs="Times New Roman"/>
      <w:kern w:val="0"/>
      <w:sz w:val="20"/>
      <w:szCs w:val="24"/>
    </w:rPr>
  </w:style>
  <w:style w:type="paragraph" w:styleId="ListParagraph">
    <w:name w:val="List Paragraph"/>
    <w:basedOn w:val="Normal"/>
    <w:uiPriority w:val="34"/>
    <w:qFormat/>
    <w:rsid w:val="001E2FD7"/>
    <w:pPr>
      <w:ind w:left="720"/>
      <w:contextualSpacing/>
    </w:pPr>
  </w:style>
  <w:style w:type="paragraph" w:styleId="Header">
    <w:name w:val="header"/>
    <w:basedOn w:val="Normal"/>
    <w:link w:val="HeaderChar"/>
    <w:uiPriority w:val="99"/>
    <w:unhideWhenUsed/>
    <w:rsid w:val="001E2FD7"/>
    <w:pPr>
      <w:tabs>
        <w:tab w:val="center" w:pos="4680"/>
        <w:tab w:val="right" w:pos="9360"/>
      </w:tabs>
      <w:spacing w:after="0"/>
    </w:pPr>
  </w:style>
  <w:style w:type="character" w:styleId="HeaderChar" w:customStyle="1">
    <w:name w:val="Header Char"/>
    <w:basedOn w:val="DefaultParagraphFont"/>
    <w:link w:val="Header"/>
    <w:uiPriority w:val="99"/>
    <w:rsid w:val="001E2FD7"/>
    <w:rPr>
      <w:rFonts w:ascii="Times New Roman" w:hAnsi="Times New Roman" w:eastAsia="Calibri" w:cs="Times New Roman"/>
      <w:kern w:val="0"/>
      <w:sz w:val="24"/>
    </w:rPr>
  </w:style>
  <w:style w:type="character" w:styleId="Hyperlink">
    <w:name w:val="Hyperlink"/>
    <w:basedOn w:val="DefaultParagraphFont"/>
    <w:uiPriority w:val="99"/>
    <w:unhideWhenUsed/>
    <w:rsid w:val="00E52432"/>
    <w:rPr>
      <w:color w:val="0563C1" w:themeColor="hyperlink"/>
      <w:u w:val="single"/>
    </w:rPr>
  </w:style>
  <w:style w:type="character" w:styleId="UnresolvedMention">
    <w:name w:val="Unresolved Mention"/>
    <w:basedOn w:val="DefaultParagraphFont"/>
    <w:uiPriority w:val="99"/>
    <w:semiHidden/>
    <w:unhideWhenUsed/>
    <w:rsid w:val="00E52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HRPP@drexel.edu"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21" ma:contentTypeDescription="Create a new document." ma:contentTypeScope="" ma:versionID="54a208fa7fe77252fbdef2f97e09abb5">
  <xsd:schema xmlns:xsd="http://www.w3.org/2001/XMLSchema" xmlns:xs="http://www.w3.org/2001/XMLSchema" xmlns:p="http://schemas.microsoft.com/office/2006/metadata/properties" xmlns:ns1="http://schemas.microsoft.com/sharepoint/v3" xmlns:ns2="6f10d71e-c3e9-40a3-9cbe-effa2f523d04" xmlns:ns3="309addef-a496-44fa-9cff-943630a3e9f0" targetNamespace="http://schemas.microsoft.com/office/2006/metadata/properties" ma:root="true" ma:fieldsID="1f03b100e889410c10d2d060548e1de9" ns1:_="" ns2:_="" ns3:_="">
    <xsd:import namespace="http://schemas.microsoft.com/sharepoint/v3"/>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dc656b0-98d7-492e-824b-0841517da8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e5efdfc-1014-40c9-85a2-646e7aa00bc0}" ma:internalName="TaxCatchAll" ma:showField="CatchAllData" ma:web="309addef-a496-44fa-9cff-943630a3e9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f10d71e-c3e9-40a3-9cbe-effa2f523d04">
      <Terms xmlns="http://schemas.microsoft.com/office/infopath/2007/PartnerControls"/>
    </lcf76f155ced4ddcb4097134ff3c332f>
    <_ip_UnifiedCompliancePolicyProperties xmlns="http://schemas.microsoft.com/sharepoint/v3" xsi:nil="true"/>
    <TaxCatchAll xmlns="309addef-a496-44fa-9cff-943630a3e9f0" xsi:nil="true"/>
    <SharedWithUsers xmlns="309addef-a496-44fa-9cff-943630a3e9f0">
      <UserInfo>
        <DisplayName>Myers,Cassandra</DisplayName>
        <AccountId>151</AccountId>
        <AccountType/>
      </UserInfo>
    </SharedWithUsers>
  </documentManagement>
</p:properties>
</file>

<file path=customXml/itemProps1.xml><?xml version="1.0" encoding="utf-8"?>
<ds:datastoreItem xmlns:ds="http://schemas.openxmlformats.org/officeDocument/2006/customXml" ds:itemID="{E577ECEA-4160-4F91-80A6-9B664276A795}"/>
</file>

<file path=customXml/itemProps2.xml><?xml version="1.0" encoding="utf-8"?>
<ds:datastoreItem xmlns:ds="http://schemas.openxmlformats.org/officeDocument/2006/customXml" ds:itemID="{7A8DC32A-BD54-4100-BB78-3FB30198AD45}">
  <ds:schemaRefs>
    <ds:schemaRef ds:uri="http://schemas.microsoft.com/sharepoint/v3/contenttype/forms"/>
  </ds:schemaRefs>
</ds:datastoreItem>
</file>

<file path=customXml/itemProps3.xml><?xml version="1.0" encoding="utf-8"?>
<ds:datastoreItem xmlns:ds="http://schemas.openxmlformats.org/officeDocument/2006/customXml" ds:itemID="{3E2E952D-9423-46C8-A0D0-62C29A75E691}">
  <ds:schemaRefs>
    <ds:schemaRef ds:uri="http://schemas.microsoft.com/office/2006/metadata/properties"/>
    <ds:schemaRef ds:uri="http://schemas.microsoft.com/office/infopath/2007/PartnerControls"/>
    <ds:schemaRef ds:uri="http://schemas.microsoft.com/sharepoint/v3"/>
    <ds:schemaRef ds:uri="6f10d71e-c3e9-40a3-9cbe-effa2f523d04"/>
    <ds:schemaRef ds:uri="309addef-a496-44fa-9cff-943630a3e9f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Mitchel,Heidi</dc:creator>
  <cp:keywords/>
  <dc:description/>
  <cp:lastModifiedBy>Roberts,John</cp:lastModifiedBy>
  <cp:revision>14</cp:revision>
  <dcterms:created xsi:type="dcterms:W3CDTF">2023-05-10T18:58:00Z</dcterms:created>
  <dcterms:modified xsi:type="dcterms:W3CDTF">2023-10-11T19:24:24Z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0x010100E8552F2E1E051547B39821B53E1AE34D</vt:lpwstr>
  </property>
  <property fmtid="{D5CDD505-2E9C-101B-9397-08002B2CF9AE}" pid="3" name="MediaServiceImageTags">
    <vt:lpwstr/>
  </property>
</Properties>
</file>